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41" w:rsidRPr="00F74C67" w:rsidRDefault="00200021" w:rsidP="00200021">
      <w:pPr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19886" cy="10710153"/>
            <wp:effectExtent l="19050" t="0" r="4864" b="0"/>
            <wp:docPr id="2" name="Рисунок 2" descr="C:\Documents and Settings\Администратор\Local Settings\Temporary Internet Files\Content.Word\меню 20 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меню 20 0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06" cy="107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16D41" w:rsidRPr="00F74C67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 w:rsidR="00BC3D4D">
        <w:rPr>
          <w:rFonts w:ascii="Times New Roman" w:hAnsi="Times New Roman"/>
          <w:sz w:val="28"/>
          <w:szCs w:val="28"/>
        </w:rPr>
        <w:t>автоном</w:t>
      </w:r>
      <w:r w:rsidR="00416D41" w:rsidRPr="00F74C67">
        <w:rPr>
          <w:rFonts w:ascii="Times New Roman" w:hAnsi="Times New Roman"/>
          <w:sz w:val="28"/>
          <w:szCs w:val="28"/>
        </w:rPr>
        <w:t>ное</w:t>
      </w:r>
      <w:proofErr w:type="gramEnd"/>
      <w:r w:rsidR="00416D41" w:rsidRPr="00F74C6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416D41" w:rsidRPr="00F74C67" w:rsidRDefault="00416D41" w:rsidP="00416D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74C67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Pr="00F74C67">
        <w:rPr>
          <w:rFonts w:ascii="Times New Roman" w:hAnsi="Times New Roman"/>
          <w:sz w:val="28"/>
          <w:szCs w:val="28"/>
        </w:rPr>
        <w:t xml:space="preserve">  средняя 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416D41" w:rsidRDefault="00416D41" w:rsidP="00416D4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95C77">
        <w:rPr>
          <w:rFonts w:ascii="Times New Roman" w:hAnsi="Times New Roman"/>
          <w:bCs/>
          <w:iCs/>
          <w:sz w:val="28"/>
          <w:szCs w:val="28"/>
        </w:rPr>
        <w:t>Утверждаю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E23F4F" w:rsidRDefault="00416D41" w:rsidP="00416D4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/>
          <w:bCs/>
          <w:iCs/>
          <w:sz w:val="28"/>
          <w:szCs w:val="28"/>
        </w:rPr>
      </w:pPr>
      <w:r w:rsidRPr="00395C77">
        <w:rPr>
          <w:rFonts w:ascii="Times New Roman" w:hAnsi="Times New Roman"/>
          <w:bCs/>
          <w:iCs/>
          <w:sz w:val="28"/>
          <w:szCs w:val="28"/>
        </w:rPr>
        <w:t>директор</w:t>
      </w:r>
    </w:p>
    <w:p w:rsidR="00416D41" w:rsidRPr="00395C77" w:rsidRDefault="00416D41" w:rsidP="00416D4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/>
          <w:bCs/>
          <w:iCs/>
          <w:sz w:val="28"/>
          <w:szCs w:val="28"/>
        </w:rPr>
      </w:pPr>
      <w:r w:rsidRPr="00395C77">
        <w:rPr>
          <w:rFonts w:ascii="Times New Roman" w:hAnsi="Times New Roman"/>
          <w:bCs/>
          <w:iCs/>
          <w:sz w:val="28"/>
          <w:szCs w:val="28"/>
        </w:rPr>
        <w:t>М</w:t>
      </w:r>
      <w:r w:rsidR="00BC3D4D">
        <w:rPr>
          <w:rFonts w:ascii="Times New Roman" w:hAnsi="Times New Roman"/>
          <w:bCs/>
          <w:iCs/>
          <w:sz w:val="28"/>
          <w:szCs w:val="28"/>
        </w:rPr>
        <w:t>А</w:t>
      </w:r>
      <w:r w:rsidRPr="00395C77">
        <w:rPr>
          <w:rFonts w:ascii="Times New Roman" w:hAnsi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Путятинская</w:t>
      </w:r>
      <w:r w:rsidRPr="00395C77">
        <w:rPr>
          <w:rFonts w:ascii="Times New Roman" w:hAnsi="Times New Roman"/>
          <w:bCs/>
          <w:iCs/>
          <w:sz w:val="28"/>
          <w:szCs w:val="28"/>
        </w:rPr>
        <w:t>СОШ</w:t>
      </w:r>
      <w:proofErr w:type="spellEnd"/>
    </w:p>
    <w:p w:rsidR="00416D41" w:rsidRPr="002C54EA" w:rsidRDefault="00416D41" w:rsidP="00416D41">
      <w:pPr>
        <w:ind w:firstLine="567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54E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____О.Н.Допадликова</w:t>
      </w:r>
      <w:proofErr w:type="spellEnd"/>
    </w:p>
    <w:p w:rsidR="00416D41" w:rsidRDefault="00416D41" w:rsidP="00416D41">
      <w:pPr>
        <w:ind w:firstLine="567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</w:t>
      </w:r>
      <w:r w:rsidR="00DC503C">
        <w:rPr>
          <w:rFonts w:ascii="Times New Roman" w:hAnsi="Times New Roman"/>
          <w:sz w:val="28"/>
          <w:szCs w:val="28"/>
        </w:rPr>
        <w:t>___ 202</w:t>
      </w:r>
      <w:r w:rsidR="00BC3D4D">
        <w:rPr>
          <w:rFonts w:ascii="Times New Roman" w:hAnsi="Times New Roman"/>
          <w:sz w:val="28"/>
          <w:szCs w:val="28"/>
        </w:rPr>
        <w:t>1</w:t>
      </w:r>
      <w:r w:rsidRPr="00395C77">
        <w:rPr>
          <w:rFonts w:ascii="Times New Roman" w:hAnsi="Times New Roman"/>
          <w:sz w:val="28"/>
          <w:szCs w:val="28"/>
        </w:rPr>
        <w:t xml:space="preserve"> г.</w:t>
      </w:r>
    </w:p>
    <w:p w:rsidR="00416D41" w:rsidRPr="00D81B29" w:rsidRDefault="00416D41" w:rsidP="00416D41"/>
    <w:p w:rsidR="00416D41" w:rsidRPr="00D81B29" w:rsidRDefault="00416D41" w:rsidP="00416D41"/>
    <w:p w:rsidR="00416D41" w:rsidRPr="00F74C67" w:rsidRDefault="00416D41" w:rsidP="00416D4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4C67">
        <w:rPr>
          <w:rFonts w:ascii="Times New Roman" w:eastAsia="Times New Roman" w:hAnsi="Times New Roman"/>
          <w:b/>
          <w:bCs/>
          <w:sz w:val="28"/>
          <w:szCs w:val="28"/>
        </w:rPr>
        <w:t>Программа летнего оздоровительного лагеря с дневным пребыванием детей</w:t>
      </w:r>
    </w:p>
    <w:p w:rsidR="00416D41" w:rsidRPr="00F74C67" w:rsidRDefault="00D01E16" w:rsidP="00416D4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01E16">
        <w:rPr>
          <w:rFonts w:ascii="Times New Roman" w:eastAsia="Times New Roman" w:hAnsi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15pt;height:26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Радуга»"/>
          </v:shape>
        </w:pict>
      </w:r>
    </w:p>
    <w:p w:rsidR="00416D41" w:rsidRPr="00DC503C" w:rsidRDefault="00416D41" w:rsidP="00416D41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C503C">
        <w:rPr>
          <w:rFonts w:ascii="Times New Roman" w:hAnsi="Times New Roman"/>
          <w:b/>
          <w:color w:val="000000"/>
          <w:sz w:val="40"/>
          <w:szCs w:val="40"/>
        </w:rPr>
        <w:t>«Лабиринты времени»</w:t>
      </w:r>
    </w:p>
    <w:p w:rsidR="00416D41" w:rsidRDefault="00416D41" w:rsidP="004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16D41" w:rsidRPr="009A46C1" w:rsidRDefault="00416D41" w:rsidP="004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A46C1">
        <w:rPr>
          <w:rFonts w:ascii="Times New Roman" w:hAnsi="Times New Roman"/>
          <w:bCs/>
          <w:iCs/>
          <w:sz w:val="28"/>
          <w:szCs w:val="28"/>
        </w:rPr>
        <w:t>Возраст детей: (</w:t>
      </w:r>
      <w:r w:rsidR="00BC3D4D">
        <w:rPr>
          <w:rFonts w:ascii="Times New Roman" w:hAnsi="Times New Roman"/>
          <w:bCs/>
          <w:iCs/>
          <w:sz w:val="28"/>
          <w:szCs w:val="28"/>
        </w:rPr>
        <w:t>6</w:t>
      </w:r>
      <w:r w:rsidRPr="009A46C1">
        <w:rPr>
          <w:rFonts w:ascii="Times New Roman" w:hAnsi="Times New Roman"/>
          <w:bCs/>
          <w:iCs/>
          <w:sz w:val="28"/>
          <w:szCs w:val="28"/>
        </w:rPr>
        <w:t>-1</w:t>
      </w:r>
      <w:r w:rsidR="00BC3D4D">
        <w:rPr>
          <w:rFonts w:ascii="Times New Roman" w:hAnsi="Times New Roman"/>
          <w:bCs/>
          <w:iCs/>
          <w:sz w:val="28"/>
          <w:szCs w:val="28"/>
        </w:rPr>
        <w:t>4</w:t>
      </w:r>
      <w:r w:rsidRPr="009A46C1">
        <w:rPr>
          <w:rFonts w:ascii="Times New Roman" w:hAnsi="Times New Roman"/>
          <w:bCs/>
          <w:iCs/>
          <w:sz w:val="28"/>
          <w:szCs w:val="28"/>
        </w:rPr>
        <w:t xml:space="preserve"> лет)</w:t>
      </w:r>
    </w:p>
    <w:p w:rsidR="00416D41" w:rsidRPr="009A46C1" w:rsidRDefault="00416D41" w:rsidP="004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A46C1">
        <w:rPr>
          <w:rFonts w:ascii="Times New Roman" w:hAnsi="Times New Roman"/>
          <w:bCs/>
          <w:iCs/>
          <w:sz w:val="28"/>
          <w:szCs w:val="28"/>
        </w:rPr>
        <w:t xml:space="preserve">Срок реализации: </w:t>
      </w:r>
      <w:proofErr w:type="gramStart"/>
      <w:r w:rsidRPr="009A46C1">
        <w:rPr>
          <w:rFonts w:ascii="Times New Roman" w:hAnsi="Times New Roman"/>
          <w:bCs/>
          <w:iCs/>
          <w:sz w:val="28"/>
          <w:szCs w:val="28"/>
        </w:rPr>
        <w:t>краткосрочная</w:t>
      </w:r>
      <w:proofErr w:type="gramEnd"/>
      <w:r w:rsidR="00DC503C">
        <w:rPr>
          <w:rFonts w:ascii="Times New Roman" w:hAnsi="Times New Roman"/>
          <w:bCs/>
          <w:iCs/>
          <w:sz w:val="28"/>
          <w:szCs w:val="28"/>
        </w:rPr>
        <w:t>, июнь</w:t>
      </w:r>
    </w:p>
    <w:p w:rsidR="00416D41" w:rsidRPr="00263C3E" w:rsidRDefault="00416D41" w:rsidP="00416D41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Italic" w:hAnsi="DejaVuSerif-BoldItalic" w:cs="DejaVuSerif-BoldItalic"/>
          <w:bCs/>
          <w:iCs/>
          <w:sz w:val="28"/>
          <w:szCs w:val="28"/>
        </w:rPr>
      </w:pPr>
      <w:r w:rsidRPr="009A46C1">
        <w:rPr>
          <w:rFonts w:ascii="Times New Roman" w:hAnsi="Times New Roman"/>
          <w:bCs/>
          <w:iCs/>
          <w:sz w:val="28"/>
          <w:szCs w:val="28"/>
        </w:rPr>
        <w:t>(в рамках летней лагерной смены)</w:t>
      </w:r>
    </w:p>
    <w:p w:rsidR="00416D41" w:rsidRPr="00263C3E" w:rsidRDefault="00416D41" w:rsidP="00416D41">
      <w:pPr>
        <w:autoSpaceDE w:val="0"/>
        <w:autoSpaceDN w:val="0"/>
        <w:adjustRightInd w:val="0"/>
        <w:spacing w:after="0" w:line="240" w:lineRule="auto"/>
        <w:jc w:val="right"/>
        <w:rPr>
          <w:rFonts w:ascii="DejaVuSerif-BoldItalic" w:hAnsi="DejaVuSerif-BoldItalic" w:cs="DejaVuSerif-BoldItalic"/>
          <w:bCs/>
          <w:iCs/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ind w:left="7230"/>
        <w:rPr>
          <w:sz w:val="28"/>
          <w:szCs w:val="28"/>
          <w:u w:val="single"/>
        </w:rPr>
      </w:pPr>
    </w:p>
    <w:p w:rsidR="00416D41" w:rsidRPr="00AE7186" w:rsidRDefault="00416D41" w:rsidP="00416D41">
      <w:pPr>
        <w:pStyle w:val="a5"/>
        <w:jc w:val="both"/>
        <w:rPr>
          <w:sz w:val="28"/>
          <w:szCs w:val="28"/>
        </w:rPr>
      </w:pPr>
    </w:p>
    <w:p w:rsidR="00416D41" w:rsidRDefault="00416D41" w:rsidP="00416D41">
      <w:pPr>
        <w:pStyle w:val="a5"/>
        <w:jc w:val="right"/>
        <w:rPr>
          <w:sz w:val="28"/>
          <w:szCs w:val="28"/>
        </w:rPr>
      </w:pPr>
    </w:p>
    <w:p w:rsidR="00416D41" w:rsidRDefault="00416D41" w:rsidP="00416D41">
      <w:pPr>
        <w:pStyle w:val="a5"/>
        <w:jc w:val="right"/>
        <w:rPr>
          <w:sz w:val="28"/>
          <w:szCs w:val="28"/>
        </w:rPr>
      </w:pPr>
    </w:p>
    <w:p w:rsidR="00416D41" w:rsidRDefault="00416D41" w:rsidP="00416D41">
      <w:pPr>
        <w:pStyle w:val="a5"/>
        <w:jc w:val="right"/>
        <w:rPr>
          <w:sz w:val="28"/>
          <w:szCs w:val="28"/>
        </w:rPr>
      </w:pPr>
    </w:p>
    <w:p w:rsidR="00416D41" w:rsidRDefault="00416D41" w:rsidP="00416D41">
      <w:pPr>
        <w:pStyle w:val="a5"/>
        <w:jc w:val="right"/>
        <w:rPr>
          <w:sz w:val="28"/>
          <w:szCs w:val="28"/>
        </w:rPr>
      </w:pPr>
    </w:p>
    <w:p w:rsidR="00416D41" w:rsidRPr="00AE7186" w:rsidRDefault="00416D41" w:rsidP="00416D41">
      <w:pPr>
        <w:pStyle w:val="a5"/>
        <w:jc w:val="right"/>
        <w:rPr>
          <w:sz w:val="28"/>
          <w:szCs w:val="28"/>
        </w:rPr>
      </w:pPr>
      <w:r w:rsidRPr="00AE7186">
        <w:rPr>
          <w:sz w:val="28"/>
          <w:szCs w:val="28"/>
        </w:rPr>
        <w:t>Составитель</w:t>
      </w:r>
    </w:p>
    <w:p w:rsidR="00416D41" w:rsidRPr="00AE7186" w:rsidRDefault="00416D41" w:rsidP="00416D41">
      <w:pPr>
        <w:pStyle w:val="a5"/>
        <w:jc w:val="right"/>
        <w:rPr>
          <w:sz w:val="28"/>
          <w:szCs w:val="28"/>
        </w:rPr>
      </w:pPr>
      <w:r w:rsidRPr="00AE7186">
        <w:rPr>
          <w:sz w:val="28"/>
          <w:szCs w:val="28"/>
        </w:rPr>
        <w:t>зам</w:t>
      </w:r>
      <w:proofErr w:type="gramStart"/>
      <w:r w:rsidRPr="00AE7186">
        <w:rPr>
          <w:sz w:val="28"/>
          <w:szCs w:val="28"/>
        </w:rPr>
        <w:t>.д</w:t>
      </w:r>
      <w:proofErr w:type="gramEnd"/>
      <w:r w:rsidRPr="00AE7186">
        <w:rPr>
          <w:sz w:val="28"/>
          <w:szCs w:val="28"/>
        </w:rPr>
        <w:t>иректора по ВР</w:t>
      </w:r>
    </w:p>
    <w:p w:rsidR="00416D41" w:rsidRPr="00AE7186" w:rsidRDefault="00416D41" w:rsidP="00416D41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Арипова</w:t>
      </w:r>
      <w:proofErr w:type="spellEnd"/>
      <w:r>
        <w:rPr>
          <w:sz w:val="28"/>
          <w:szCs w:val="28"/>
        </w:rPr>
        <w:t xml:space="preserve"> Л.В</w:t>
      </w:r>
      <w:r w:rsidRPr="00AE7186">
        <w:rPr>
          <w:sz w:val="28"/>
          <w:szCs w:val="28"/>
        </w:rPr>
        <w:t>.</w:t>
      </w:r>
    </w:p>
    <w:p w:rsidR="00416D41" w:rsidRPr="00AE7186" w:rsidRDefault="00416D41" w:rsidP="00416D41">
      <w:pPr>
        <w:spacing w:after="0" w:line="240" w:lineRule="auto"/>
        <w:jc w:val="right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right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right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right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right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rPr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D41" w:rsidRPr="00263C3E" w:rsidRDefault="00416D4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D41" w:rsidRDefault="00416D4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21" w:rsidRDefault="0020002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21" w:rsidRDefault="0020002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D41" w:rsidRDefault="00416D41" w:rsidP="0041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C3E">
        <w:rPr>
          <w:rFonts w:ascii="Times New Roman" w:hAnsi="Times New Roman"/>
          <w:sz w:val="28"/>
          <w:szCs w:val="28"/>
        </w:rPr>
        <w:t>Путятино, 20</w:t>
      </w:r>
      <w:r w:rsidR="00DC503C">
        <w:rPr>
          <w:rFonts w:ascii="Times New Roman" w:hAnsi="Times New Roman"/>
          <w:sz w:val="28"/>
          <w:szCs w:val="28"/>
        </w:rPr>
        <w:t>2</w:t>
      </w:r>
      <w:r w:rsidR="00200021">
        <w:rPr>
          <w:rFonts w:ascii="Times New Roman" w:hAnsi="Times New Roman"/>
          <w:sz w:val="28"/>
          <w:szCs w:val="28"/>
        </w:rPr>
        <w:t>1</w:t>
      </w:r>
    </w:p>
    <w:p w:rsidR="00DC503C" w:rsidRDefault="00DC503C" w:rsidP="00DC503C">
      <w:pPr>
        <w:pStyle w:val="ad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</w:p>
    <w:p w:rsidR="00BE6DF5" w:rsidRDefault="00BE6DF5" w:rsidP="00DC503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5D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BE6DF5" w:rsidRDefault="00BE6DF5" w:rsidP="00BE6DF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DF5" w:rsidRPr="00C82F5D" w:rsidRDefault="00BE6DF5" w:rsidP="00BE6DF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842"/>
      </w:tblGrid>
      <w:tr w:rsidR="00BE6DF5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программы</w:t>
            </w:r>
          </w:p>
        </w:tc>
        <w:tc>
          <w:tcPr>
            <w:tcW w:w="1842" w:type="dxa"/>
          </w:tcPr>
          <w:p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E6DF5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2" w:type="dxa"/>
          </w:tcPr>
          <w:p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E6DF5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 программы</w:t>
            </w:r>
          </w:p>
        </w:tc>
        <w:tc>
          <w:tcPr>
            <w:tcW w:w="1842" w:type="dxa"/>
          </w:tcPr>
          <w:p w:rsidR="00BE6DF5" w:rsidRPr="00FA756C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E6DF5" w:rsidRPr="002F0DB1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 э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1842" w:type="dxa"/>
          </w:tcPr>
          <w:p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E6DF5" w:rsidTr="005B6957">
        <w:tc>
          <w:tcPr>
            <w:tcW w:w="7338" w:type="dxa"/>
          </w:tcPr>
          <w:p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842" w:type="dxa"/>
          </w:tcPr>
          <w:p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6DF5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результатов реализации программы</w:t>
            </w:r>
          </w:p>
        </w:tc>
        <w:tc>
          <w:tcPr>
            <w:tcW w:w="1842" w:type="dxa"/>
          </w:tcPr>
          <w:p w:rsidR="00BE6DF5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D4A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E6DF5" w:rsidTr="005B6957">
        <w:tc>
          <w:tcPr>
            <w:tcW w:w="7338" w:type="dxa"/>
          </w:tcPr>
          <w:p w:rsidR="00BE6DF5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1842" w:type="dxa"/>
          </w:tcPr>
          <w:p w:rsidR="00BE6DF5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BE6DF5" w:rsidTr="005B6957">
        <w:tc>
          <w:tcPr>
            <w:tcW w:w="7338" w:type="dxa"/>
          </w:tcPr>
          <w:p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Список литературы и источники</w:t>
            </w:r>
          </w:p>
        </w:tc>
        <w:tc>
          <w:tcPr>
            <w:tcW w:w="1842" w:type="dxa"/>
          </w:tcPr>
          <w:p w:rsidR="00BE6DF5" w:rsidRPr="00FA756C" w:rsidRDefault="007D01A3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BE6DF5" w:rsidTr="005B6957">
        <w:tc>
          <w:tcPr>
            <w:tcW w:w="7338" w:type="dxa"/>
          </w:tcPr>
          <w:p w:rsidR="00BE6DF5" w:rsidRPr="00C82F5D" w:rsidRDefault="00BE6DF5" w:rsidP="00BE6DF5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42" w:type="dxa"/>
          </w:tcPr>
          <w:p w:rsidR="00BE6DF5" w:rsidRPr="00FA756C" w:rsidRDefault="00BE6DF5" w:rsidP="00BE6DF5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D01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DF5" w:rsidRPr="00C82F5D" w:rsidRDefault="00BE6DF5" w:rsidP="00BE6DF5">
      <w:pPr>
        <w:pStyle w:val="ad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Pr="00BE6DF5" w:rsidRDefault="00BE6DF5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701D44" w:rsidRPr="00BE6DF5" w:rsidRDefault="00BE6DF5" w:rsidP="00BE6DF5">
      <w:pPr>
        <w:widowControl w:val="0"/>
        <w:tabs>
          <w:tab w:val="left" w:pos="2972"/>
          <w:tab w:val="left" w:pos="29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sz w:val="32"/>
          <w:szCs w:val="32"/>
          <w:lang w:val="en-US" w:bidi="ru-RU"/>
        </w:rPr>
        <w:t>I</w:t>
      </w:r>
      <w:r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.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Информационная картапрограммы</w:t>
      </w:r>
    </w:p>
    <w:p w:rsidR="00701D44" w:rsidRDefault="00701D4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332"/>
        <w:gridCol w:w="7702"/>
      </w:tblGrid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F85C0F" w:rsidP="00BC3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краткосрочная программа </w:t>
            </w:r>
            <w:r w:rsidRPr="00CE7A9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Лабиринты времени</w:t>
            </w:r>
            <w:r w:rsidRPr="00CE7A9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 летнего оздоровительного лагеря  с дн</w:t>
            </w:r>
            <w:r w:rsidR="00BC3D4D">
              <w:rPr>
                <w:rFonts w:ascii="Times New Roman" w:hAnsi="Times New Roman" w:cs="Times New Roman"/>
                <w:sz w:val="28"/>
                <w:szCs w:val="28"/>
              </w:rPr>
              <w:t>евным пребыванием детей  «Радуга»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</w:t>
            </w:r>
            <w:r w:rsidR="00BC3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7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F7775">
              <w:rPr>
                <w:rFonts w:ascii="Times New Roman" w:hAnsi="Times New Roman" w:cs="Times New Roman"/>
                <w:sz w:val="28"/>
                <w:szCs w:val="28"/>
              </w:rPr>
              <w:t>Путятинская</w:t>
            </w:r>
            <w:proofErr w:type="spellEnd"/>
            <w:r w:rsidR="006F77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F85C0F" w:rsidP="00BC3D4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оздоровительный лагерь «</w:t>
            </w:r>
            <w:r w:rsidR="00206C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для детей с 6 до1</w:t>
            </w:r>
            <w:r w:rsidR="00BC3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Default="00F85C0F" w:rsidP="00BE6DF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</w:t>
            </w:r>
            <w:r w:rsidR="00672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C3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82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F85C0F" w:rsidRPr="00C82F5D" w:rsidRDefault="00F85C0F" w:rsidP="00BE6DF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F85C0F" w:rsidP="00BE6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Создание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здоровьесберегающей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среды, пространства игрового взаимодействия детей и взрослых для формирования у воспитанников гуманистических ценностей, социальной ответственности, умения решать проблемы в посто</w:t>
            </w:r>
            <w:r w:rsidR="00BE6DF5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янно изменяющемся информационном </w:t>
            </w: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обществе.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6AD0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186AD0" w:rsidRPr="00186AD0" w:rsidRDefault="00186AD0" w:rsidP="00186AD0">
            <w:pPr>
              <w:rPr>
                <w:lang w:eastAsia="zh-CN"/>
              </w:rPr>
            </w:pPr>
          </w:p>
          <w:p w:rsidR="00F85C0F" w:rsidRPr="00186AD0" w:rsidRDefault="00F85C0F" w:rsidP="00186AD0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Насыщение воспитательных, творческих ситуаций, крупных «доз» воспитания гуманистическими ценностями,проблемами.</w:t>
            </w:r>
          </w:p>
          <w:p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Включение ребенка в различны</w:t>
            </w:r>
            <w:r w:rsidR="001E4B4D">
              <w:rPr>
                <w:sz w:val="28"/>
              </w:rPr>
              <w:t>е</w:t>
            </w:r>
            <w:r w:rsidRPr="00186AD0">
              <w:rPr>
                <w:sz w:val="28"/>
              </w:rPr>
              <w:t xml:space="preserve"> виды деятельности, которые осуществляются им в «поле» собственного понимания и непосредственногопереживания.</w:t>
            </w:r>
          </w:p>
          <w:p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Осуществление воспитания детей в контексте мировой, интегральной российской культуры,культуры местапроживания.</w:t>
            </w:r>
          </w:p>
          <w:p w:rsidR="00F85C0F" w:rsidRPr="00186AD0" w:rsidRDefault="00F85C0F" w:rsidP="00186AD0">
            <w:pPr>
              <w:pStyle w:val="a5"/>
              <w:numPr>
                <w:ilvl w:val="0"/>
                <w:numId w:val="23"/>
              </w:numPr>
              <w:tabs>
                <w:tab w:val="left" w:pos="571"/>
              </w:tabs>
              <w:jc w:val="both"/>
              <w:rPr>
                <w:sz w:val="28"/>
              </w:rPr>
            </w:pPr>
            <w:r w:rsidRPr="00186AD0">
              <w:rPr>
                <w:sz w:val="28"/>
              </w:rPr>
              <w:t>Целенаправленное и многократное воспроизведение образцов здоровой жизни в условиях детского лагеря:в быту, на отдыхе, во время спортивно – физкультурной деятельности.</w:t>
            </w:r>
          </w:p>
          <w:p w:rsidR="00F85C0F" w:rsidRPr="00186AD0" w:rsidRDefault="00F85C0F" w:rsidP="00186AD0">
            <w:pPr>
              <w:pStyle w:val="ad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D44">
              <w:rPr>
                <w:rFonts w:ascii="Times New Roman" w:hAnsi="Times New Roman" w:cs="Times New Roman"/>
                <w:sz w:val="28"/>
                <w:lang w:bidi="ru-RU"/>
              </w:rPr>
              <w:t>Формирование у детей критического мышленияпри решении нестандартных задач в игровых ситуациях, освоении новойинформации.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701D44" w:rsidRDefault="00F85C0F" w:rsidP="00186AD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Смена «Лабиринт врем</w:t>
            </w:r>
            <w:r w:rsidR="00BE6DF5">
              <w:rPr>
                <w:rFonts w:ascii="Times New Roman" w:eastAsia="Times New Roman" w:hAnsi="Times New Roman" w:cs="Times New Roman"/>
                <w:sz w:val="28"/>
                <w:lang w:bidi="ru-RU"/>
              </w:rPr>
              <w:t>ени» построена в форме сюжетно-</w:t>
            </w: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ролевой игры. Идея смены: Познавай, сохраняй, приумножай.</w:t>
            </w:r>
          </w:p>
          <w:p w:rsidR="00F85C0F" w:rsidRPr="00701D44" w:rsidRDefault="00F85C0F" w:rsidP="00186AD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Сюжетное содержание смены реализуется в форме путешествия по лабиринтам времени и другим мирам, где показано, что настоящее, прошлое и будущее - это не линейная последовательность событий, а некий лабиринт, где гармонично сосуществуют эти реалии. Движение по сложным запутанным системам, решение непростых задач, испытания в различных временных пространствах, помогают осознать ребенку самого себя в настоящем, сопоставить опыт предыдущих поколений с современностью и заглянуть в будущее. Цель игры – собрать утраченные секреты, которые, согласно легенде, были спрятаны тайным обществом для их сохранения и защиты. В течение смены дети при прохождении испытаний открывают новые тайны, которые им нужно сохранить и в дальнейшем приумножить, дать им новую жизнь в пределах собственного опыта и опыта своих друзей. Основная идея смены реализуется, когда дети и взрослые на уровне различных структур и организационных форм вступают в диалог: ребенок – взрослый, ребенок – ребенок, взрослый – взрослый и осуществляют эффективноевзаимодействие.</w:t>
            </w:r>
          </w:p>
          <w:p w:rsidR="00F85C0F" w:rsidRPr="00701D44" w:rsidRDefault="00F85C0F" w:rsidP="00186AD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8"/>
                <w:lang w:bidi="ru-RU"/>
              </w:rPr>
              <w:t>В ходе смены каждый ребенок индивидуально и коллективно пытается разработать наиболее точный, быстрый путь к решению задачи: найти в лабиринте тайны, спрятанные старейшинами. За счет этого дети приобретают новые знания, опыт сохранения сил, учатся</w:t>
            </w:r>
          </w:p>
          <w:p w:rsidR="00F85C0F" w:rsidRPr="00FC0EF9" w:rsidRDefault="00F85C0F" w:rsidP="00186AD0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1D44">
              <w:rPr>
                <w:sz w:val="28"/>
                <w:lang w:bidi="ru-RU"/>
              </w:rPr>
              <w:t>анализировать свои действия  и  предвидеть ихрезультат,а также закрепляют представления о вечных ценностях.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F85C0F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AA6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>охранение и укрепление здоровья детей и подростков, выработка потребности в ведении здорового образа жизни;</w:t>
            </w:r>
          </w:p>
          <w:p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психологического климата во временном детском коллективе, создание благоприятной </w:t>
            </w:r>
            <w:r w:rsidRPr="00C82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доброжелательной атмосферы, что позволит реализоватькаждому ребенку свои  индивидуальные способности в различных видах деятельности: творческой, познавательной, спортивной, социальной, коммуникативной;</w:t>
            </w:r>
          </w:p>
          <w:p w:rsidR="00F85C0F" w:rsidRPr="00C82F5D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Приобретение определенного  элементарного  опыта профессиональных действий в рамках познавательных игр и мероприятии;</w:t>
            </w:r>
          </w:p>
          <w:p w:rsidR="00F85C0F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Успешность детей в различных мероприятиях повысит социальную активность, даст уверенность в своих силах и талантах, повысит творческую активность, активизирует лидерские и организационные качества, будут развивать навыки сотрудничества и взаимодействия;</w:t>
            </w:r>
          </w:p>
          <w:p w:rsidR="00F85C0F" w:rsidRPr="00FC0EF9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когнитивных, коммуникативных, социальных, гражданских, межкультурных компетенций и толерантности.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C0EF9" w:rsidRDefault="00F85C0F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F85C0F" w:rsidP="00BC3D4D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BC3D4D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1E4B4D">
              <w:rPr>
                <w:rFonts w:ascii="Times New Roman" w:hAnsi="Times New Roman" w:cs="Times New Roman"/>
                <w:sz w:val="28"/>
                <w:szCs w:val="28"/>
              </w:rPr>
              <w:t xml:space="preserve">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 w:rsidR="001E4B4D">
              <w:rPr>
                <w:rFonts w:ascii="Times New Roman" w:hAnsi="Times New Roman" w:cs="Times New Roman"/>
                <w:sz w:val="28"/>
                <w:szCs w:val="28"/>
              </w:rPr>
              <w:t>Путятинская</w:t>
            </w:r>
            <w:proofErr w:type="spellEnd"/>
            <w:r w:rsidR="001E4B4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32B40" w:rsidRDefault="001E4B4D" w:rsidP="001E4B4D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461477 Оренбургская область, Шарлыкский район, село Путятино улица Мира №34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1E4B4D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Владимировна, начальник лагеря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1E4B4D" w:rsidP="00186AD0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Владимировна, начальник лагеря</w:t>
            </w:r>
          </w:p>
        </w:tc>
      </w:tr>
      <w:tr w:rsidR="00F85C0F" w:rsidRPr="00C82F5D" w:rsidTr="00186AD0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FA756C" w:rsidRDefault="00F85C0F" w:rsidP="00BE6DF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85C0F" w:rsidRPr="00C82F5D" w:rsidRDefault="00F85C0F" w:rsidP="001E4B4D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Управления образования «</w:t>
            </w:r>
            <w:r w:rsidR="001E4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Шарлыкский РОО</w:t>
            </w:r>
            <w:r w:rsidRPr="00F3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F85C0F" w:rsidRPr="00701D44" w:rsidRDefault="00F85C0F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  <w:sectPr w:rsidR="00F85C0F" w:rsidRPr="00701D44" w:rsidSect="00200021">
          <w:footerReference w:type="default" r:id="rId8"/>
          <w:pgSz w:w="11910" w:h="16840"/>
          <w:pgMar w:top="993" w:right="1021" w:bottom="1242" w:left="1021" w:header="0" w:footer="0" w:gutter="0"/>
          <w:cols w:space="720"/>
        </w:sectPr>
      </w:pPr>
    </w:p>
    <w:p w:rsidR="00701D44" w:rsidRDefault="00BE6DF5" w:rsidP="00BE6DF5">
      <w:pPr>
        <w:widowControl w:val="0"/>
        <w:tabs>
          <w:tab w:val="left" w:pos="4201"/>
        </w:tabs>
        <w:autoSpaceDE w:val="0"/>
        <w:autoSpaceDN w:val="0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sz w:val="32"/>
          <w:szCs w:val="32"/>
          <w:lang w:val="en-US" w:bidi="ru-RU"/>
        </w:rPr>
        <w:lastRenderedPageBreak/>
        <w:t>II</w:t>
      </w:r>
      <w:r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. </w:t>
      </w:r>
      <w:r w:rsidR="00701D44" w:rsidRPr="00BE6DF5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Пояснительнаязаписка</w:t>
      </w: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.</w:t>
      </w:r>
    </w:p>
    <w:p w:rsidR="00BE6DF5" w:rsidRPr="00BE6DF5" w:rsidRDefault="00BE6DF5" w:rsidP="00BE6DF5">
      <w:pPr>
        <w:widowControl w:val="0"/>
        <w:tabs>
          <w:tab w:val="left" w:pos="42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BE6DF5" w:rsidRPr="00BE6DF5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тематической смены «Лабиринт времени» направлен на реализацию приоритетных направлений государственных программ воспитания подрастающего поколения.</w:t>
      </w:r>
    </w:p>
    <w:p w:rsidR="00BE6DF5" w:rsidRPr="00BE6DF5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Конституция РФ, государственные программы предлагают наполнить содержание воспитания ценностями духовной культуры, мировоззрения и нравственности, обеспечивая интеллектуальное, этическое, физическое воспитание, культивируя в детской среде здоровый образ жизни и формируя в личности готовность к самостоятельной профессиональной и семейной жизни. Морально-этической доминантой нового воспитания выступает  принцип  гуманистических  идеалов – национальных традиций, терпимости, коллективизма и сотрудничества (взаимопомощи и взаимопонимания), а также принцип личной ответственности за свои поступки. Эти характеристики востребованы временем и присущи человеку будущего,гарантирующиеемудостойноесамосуществование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.Д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ляпедагоговэти характеристики вполне могут служить теми ориентирами, по которым можно соотносить свою деятельность по воспитанию и развитию детей и подростков.</w:t>
      </w:r>
    </w:p>
    <w:p w:rsidR="00BE6DF5" w:rsidRPr="00BE6DF5" w:rsidRDefault="0045046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04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Актуальность программы.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«Лабиринт времени» нацелена на разрешение противоречия между требованием времени к воспитанию личности, готовой включиться в решение проблем своих и окружающего общества, привнести в него свой индивидуальный вклад, и сложившейся практикой организации летнего отдыха детей преимущественно на основе развлекательной компоненты с участиеммассовиков-затейников.</w:t>
      </w:r>
    </w:p>
    <w:p w:rsidR="00BE6DF5" w:rsidRPr="00BE6DF5" w:rsidRDefault="00BB6C88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Работа коллектива М</w:t>
      </w:r>
      <w:r w:rsidR="001E4B4D">
        <w:rPr>
          <w:rFonts w:ascii="Times New Roman" w:eastAsia="Times New Roman" w:hAnsi="Times New Roman" w:cs="Times New Roman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1E4B4D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1E4B4D">
        <w:rPr>
          <w:rFonts w:ascii="Times New Roman" w:eastAsia="Times New Roman" w:hAnsi="Times New Roman" w:cs="Times New Roman"/>
          <w:sz w:val="28"/>
          <w:szCs w:val="28"/>
          <w:lang w:bidi="ru-RU"/>
        </w:rPr>
        <w:t>Путятинская</w:t>
      </w:r>
      <w:proofErr w:type="spellEnd"/>
      <w:r w:rsidR="001E4B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»заключается в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поис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ке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интересного (развивающего) содержания и активной формы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летнего оздоровительного лагеря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, которая отвечала бы современным условиям развития общества.</w:t>
      </w:r>
    </w:p>
    <w:p w:rsidR="00BE6DF5" w:rsidRPr="009B4013" w:rsidRDefault="00701D4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Педагогический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коллектив </w:t>
      </w:r>
      <w:r w:rsidR="00C227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школы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работает в летний период по программам, основанным на игровом,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деятельностном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взаимодействиидетейивзрослых,направленнымнавоспитаниеудетейгражданской ответственности, нравственного долга, патриотических чувств и эстетического вкуса. Ежегодно в Школе вожатого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дети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учатся проектированию сюжетно-ролевых игр, организации и проведению тематических смен, способам и приемам имитационно – ролевого моделирования. </w:t>
      </w:r>
    </w:p>
    <w:p w:rsidR="00D550F7" w:rsidRDefault="00BB31AF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Школа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активно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пом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огает в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социализации детей и подростков в стремительно меняющемся мире. Сохраняя верность традициям, в создании программы останавливаем свой выбор на главных событиях, которые происходят в мире, стране,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области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селе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Мы активно работаем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над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формированием гражданской позиции детей, а главный ориентир этой работы – ребёнок и его интересы. Именно интересами детей, их желанием более активно участвовать в жизни лагеря, а также стремлением педагогического коллектива говорить с ними на одном языке продиктовано введением в ис</w:t>
      </w:r>
      <w:r w:rsidR="00BB6C88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пользовании в летнем сезоне 20</w:t>
      </w:r>
      <w:r w:rsidR="009B78A9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принцип </w:t>
      </w:r>
      <w:proofErr w:type="spellStart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квестовой</w:t>
      </w:r>
      <w:proofErr w:type="spellEnd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технологии</w:t>
      </w:r>
      <w:r w:rsidR="002045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в которой заключается </w:t>
      </w:r>
      <w:r w:rsidR="002045C6" w:rsidRPr="002045C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новизна программы</w:t>
      </w:r>
      <w:r w:rsidR="00701D44" w:rsidRPr="002045C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Активная познавательная игра, выстроенная на принципах </w:t>
      </w:r>
      <w:proofErr w:type="spellStart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квеста</w:t>
      </w:r>
      <w:proofErr w:type="spellEnd"/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, создает безопасное социальное пространство, в котором ребёнок пробует свои силы и удовлетворяет свою потребность в новых, ярких эмоциональных переживаниях, которые отс</w:t>
      </w:r>
      <w:r w:rsidR="00BE6DF5">
        <w:rPr>
          <w:rFonts w:ascii="Times New Roman" w:eastAsia="Times New Roman" w:hAnsi="Times New Roman" w:cs="Times New Roman"/>
          <w:sz w:val="28"/>
          <w:szCs w:val="28"/>
          <w:lang w:bidi="ru-RU"/>
        </w:rPr>
        <w:t>утствуют в его привычной жизни.</w:t>
      </w:r>
    </w:p>
    <w:p w:rsidR="00D550F7" w:rsidRPr="00EF112D" w:rsidRDefault="00EF112D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_GoBack"/>
      <w:r w:rsidRPr="00EF112D"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="00D550F7" w:rsidRPr="00EF112D">
        <w:rPr>
          <w:rFonts w:ascii="Times New Roman" w:eastAsia="Times New Roman" w:hAnsi="Times New Roman" w:cs="Times New Roman"/>
          <w:sz w:val="28"/>
          <w:szCs w:val="28"/>
          <w:lang w:bidi="ru-RU"/>
        </w:rPr>
        <w:t>аправленност</w:t>
      </w:r>
      <w:r w:rsidRPr="00EF11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ь -  </w:t>
      </w:r>
      <w:r w:rsidR="00D550F7" w:rsidRPr="00EF112D">
        <w:rPr>
          <w:rFonts w:ascii="Times New Roman" w:eastAsia="Times New Roman" w:hAnsi="Times New Roman" w:cs="Times New Roman"/>
          <w:sz w:val="28"/>
          <w:szCs w:val="28"/>
          <w:lang w:bidi="ru-RU"/>
        </w:rPr>
        <w:t>социально-педагогическая</w:t>
      </w:r>
      <w:r w:rsidRPr="00EF112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bookmarkEnd w:id="0"/>
    <w:p w:rsidR="00450464" w:rsidRPr="00D550F7" w:rsidRDefault="00450464" w:rsidP="00BE6D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50F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Адресат программы:</w:t>
      </w:r>
      <w:r w:rsidRPr="00D550F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дети в возрасте от 6 до 1</w:t>
      </w:r>
      <w:r w:rsidR="009B78A9" w:rsidRPr="00D550F7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D550F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лет.</w:t>
      </w:r>
    </w:p>
    <w:p w:rsidR="00F85C0F" w:rsidRPr="00D550F7" w:rsidRDefault="00F85C0F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85C0F" w:rsidRPr="009B4013" w:rsidRDefault="00BE6DF5" w:rsidP="00BE6D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III</w:t>
      </w:r>
      <w:r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F85C0F" w:rsidRPr="00BE6DF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Целевой блок программы</w:t>
      </w:r>
      <w:r w:rsidR="00567152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.</w:t>
      </w:r>
    </w:p>
    <w:p w:rsidR="00BE6DF5" w:rsidRPr="009B4013" w:rsidRDefault="00BE6DF5" w:rsidP="00BE6D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</w:p>
    <w:p w:rsidR="00BE6DF5" w:rsidRPr="00BE6DF5" w:rsidRDefault="00701D44" w:rsidP="00BE6DF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Цель:</w:t>
      </w:r>
      <w:r w:rsidR="006514C3" w:rsidRPr="006514C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</w:t>
      </w:r>
      <w:r w:rsidRPr="006514C3">
        <w:rPr>
          <w:rFonts w:ascii="Times New Roman" w:eastAsia="Times New Roman" w:hAnsi="Times New Roman" w:cs="Times New Roman"/>
          <w:sz w:val="28"/>
          <w:szCs w:val="28"/>
          <w:lang w:bidi="ru-RU"/>
        </w:rPr>
        <w:t>оз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дание здоровьесберегающей среды, пространства игрового взаимодействия детей и взрослых для формирования у воспитанников гуманистических ценностей, социальной ответственности, умения решать проблемы в постоянно изменяющемся информационном обществе.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Задачи деятельности:</w:t>
      </w:r>
    </w:p>
    <w:p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асыщение воспитательных, творческих ситуаций, крупных «доз» воспитания гуманистическими ценностями, проблемами.</w:t>
      </w:r>
    </w:p>
    <w:p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в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ключение ребенка в различные виды деятельности, которые осуществляется им в «поле» собственного понимания и непосредственного переживания.</w:t>
      </w:r>
    </w:p>
    <w:p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о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существление воспитания детей в контексте мировой, интегральной российской культуры, культуры места проживания.</w:t>
      </w:r>
    </w:p>
    <w:p w:rsidR="00701D44" w:rsidRP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ц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еленаправленное и многократное воспроизведение образцов здоровой жизни в условиях детского лагеря: в быту, на отдыхе, во время спортивно – физкультурной деятельности.</w:t>
      </w:r>
    </w:p>
    <w:p w:rsidR="00701D44" w:rsidRDefault="006514C3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ф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ормирование у детей критического мышления при решении нестандартных задач в игровых ситуациях, освоении новой информации.</w:t>
      </w:r>
    </w:p>
    <w:p w:rsidR="00BE6DF5" w:rsidRPr="009B4013" w:rsidRDefault="00BE6DF5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22CB4" w:rsidRPr="00701D44" w:rsidRDefault="00F22CB4" w:rsidP="00BE6DF5">
      <w:pPr>
        <w:widowControl w:val="0"/>
        <w:tabs>
          <w:tab w:val="left" w:pos="4053"/>
          <w:tab w:val="left" w:pos="405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Ожидаемыерезультаты</w:t>
      </w:r>
    </w:p>
    <w:p w:rsidR="00F22CB4" w:rsidRPr="00BE6DF5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8"/>
          <w:lang w:val="en-US" w:bidi="ru-RU"/>
        </w:rPr>
      </w:pPr>
    </w:p>
    <w:tbl>
      <w:tblPr>
        <w:tblStyle w:val="TableNormal"/>
        <w:tblW w:w="98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5"/>
        <w:gridCol w:w="1585"/>
        <w:gridCol w:w="116"/>
        <w:gridCol w:w="1444"/>
        <w:gridCol w:w="2123"/>
      </w:tblGrid>
      <w:tr w:rsidR="00F22CB4" w:rsidRPr="00BE6DF5" w:rsidTr="00186AD0">
        <w:trPr>
          <w:trHeight w:val="688"/>
        </w:trPr>
        <w:tc>
          <w:tcPr>
            <w:tcW w:w="1702" w:type="dxa"/>
          </w:tcPr>
          <w:p w:rsidR="00F22CB4" w:rsidRPr="00BE6DF5" w:rsidRDefault="00F22CB4" w:rsidP="00BE6DF5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  <w:proofErr w:type="spellEnd"/>
          </w:p>
          <w:p w:rsidR="00F22CB4" w:rsidRPr="00BE6DF5" w:rsidRDefault="00F22CB4" w:rsidP="00186AD0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bidi="ru-RU"/>
              </w:rPr>
              <w:t>эффективност</w:t>
            </w:r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иработы</w:t>
            </w:r>
            <w:proofErr w:type="spellEnd"/>
          </w:p>
        </w:tc>
        <w:tc>
          <w:tcPr>
            <w:tcW w:w="2835" w:type="dxa"/>
          </w:tcPr>
          <w:p w:rsidR="00F22CB4" w:rsidRPr="00BE6DF5" w:rsidRDefault="00F22CB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Показатели</w:t>
            </w:r>
            <w:proofErr w:type="spellEnd"/>
          </w:p>
        </w:tc>
        <w:tc>
          <w:tcPr>
            <w:tcW w:w="1701" w:type="dxa"/>
            <w:gridSpan w:val="2"/>
          </w:tcPr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Методысбораинформации</w:t>
            </w:r>
            <w:proofErr w:type="spellEnd"/>
          </w:p>
        </w:tc>
        <w:tc>
          <w:tcPr>
            <w:tcW w:w="1444" w:type="dxa"/>
          </w:tcPr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Периодичность</w:t>
            </w:r>
            <w:proofErr w:type="spellEnd"/>
          </w:p>
        </w:tc>
        <w:tc>
          <w:tcPr>
            <w:tcW w:w="2123" w:type="dxa"/>
          </w:tcPr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Индикатор</w:t>
            </w:r>
            <w:proofErr w:type="spellEnd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/ </w:t>
            </w:r>
            <w:proofErr w:type="spellStart"/>
            <w:r w:rsidRPr="00B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результат</w:t>
            </w:r>
            <w:proofErr w:type="spellEnd"/>
          </w:p>
        </w:tc>
      </w:tr>
      <w:tr w:rsidR="00F22CB4" w:rsidRPr="00BE6DF5" w:rsidTr="00186AD0">
        <w:trPr>
          <w:trHeight w:val="5606"/>
        </w:trPr>
        <w:tc>
          <w:tcPr>
            <w:tcW w:w="1702" w:type="dxa"/>
          </w:tcPr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Социальные</w:t>
            </w:r>
            <w:r w:rsidRPr="00BE6DF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компетенции</w:t>
            </w:r>
            <w:proofErr w:type="spellEnd"/>
          </w:p>
        </w:tc>
        <w:tc>
          <w:tcPr>
            <w:tcW w:w="2835" w:type="dxa"/>
          </w:tcPr>
          <w:p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берут на себя ответственность за принятиерешений;</w:t>
            </w:r>
          </w:p>
          <w:p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-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используют конструктивные способы выхода их конфликтных ситуаций;</w:t>
            </w:r>
          </w:p>
          <w:p w:rsidR="00F22CB4" w:rsidRPr="00BE6DF5" w:rsidRDefault="00186AD0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принимают участие в работе органов самоуправления;</w:t>
            </w:r>
          </w:p>
          <w:p w:rsidR="00F22CB4" w:rsidRPr="00BE6DF5" w:rsidRDefault="00F22CB4" w:rsidP="00BE6DF5">
            <w:pPr>
              <w:numPr>
                <w:ilvl w:val="0"/>
                <w:numId w:val="8"/>
              </w:numPr>
              <w:tabs>
                <w:tab w:val="left" w:pos="289"/>
              </w:tabs>
              <w:ind w:left="0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дети планируют совместную деятельность, </w:t>
            </w:r>
            <w:r w:rsidR="00186AD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распределяют полномочия;</w:t>
            </w:r>
          </w:p>
          <w:p w:rsidR="00F22CB4" w:rsidRPr="00BE6DF5" w:rsidRDefault="00F22CB4" w:rsidP="00BE6DF5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соблюдениеправилличнойгигиены</w:t>
            </w:r>
            <w:proofErr w:type="spellEnd"/>
            <w:proofErr w:type="gramEnd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22CB4" w:rsidRPr="00186AD0" w:rsidRDefault="00F22CB4" w:rsidP="00186AD0">
            <w:pPr>
              <w:numPr>
                <w:ilvl w:val="0"/>
                <w:numId w:val="8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освоение ребенком новых социальных ролей, обогащение, социальногоопыта;</w:t>
            </w:r>
          </w:p>
        </w:tc>
        <w:tc>
          <w:tcPr>
            <w:tcW w:w="1701" w:type="dxa"/>
            <w:gridSpan w:val="2"/>
          </w:tcPr>
          <w:p w:rsidR="00BE6DF5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Наблюдение Рефлексия в процессе огонька </w:t>
            </w:r>
            <w:r w:rsidR="00BE6DF5"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как формы отрядной деятельности.</w:t>
            </w:r>
          </w:p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44" w:type="dxa"/>
          </w:tcPr>
          <w:p w:rsidR="00F22CB4" w:rsidRPr="00BE6DF5" w:rsidRDefault="00F22CB4" w:rsidP="00BE6DF5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</w:t>
            </w:r>
            <w:proofErr w:type="spellEnd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конецсмены</w:t>
            </w:r>
            <w:proofErr w:type="spellEnd"/>
          </w:p>
        </w:tc>
        <w:tc>
          <w:tcPr>
            <w:tcW w:w="2123" w:type="dxa"/>
          </w:tcPr>
          <w:p w:rsidR="00F22CB4" w:rsidRPr="00BE6DF5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:rsidTr="00186AD0">
        <w:trPr>
          <w:trHeight w:val="3073"/>
        </w:trPr>
        <w:tc>
          <w:tcPr>
            <w:tcW w:w="1702" w:type="dxa"/>
          </w:tcPr>
          <w:p w:rsidR="00F22CB4" w:rsidRPr="00D02F79" w:rsidRDefault="00F22CB4" w:rsidP="00186A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Коммуникатив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ныекомпетенции</w:t>
            </w:r>
            <w:proofErr w:type="spellEnd"/>
          </w:p>
        </w:tc>
        <w:tc>
          <w:tcPr>
            <w:tcW w:w="2835" w:type="dxa"/>
          </w:tcPr>
          <w:p w:rsidR="00F22CB4" w:rsidRPr="00D02F79" w:rsidRDefault="00186AD0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демонстрируют умения работать в команде, умение слышать, терпимо относиться к чужому мнению;</w:t>
            </w:r>
          </w:p>
          <w:p w:rsidR="00F22CB4" w:rsidRPr="00D02F79" w:rsidRDefault="00186AD0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- 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общительность, открыты для новых контактов;</w:t>
            </w:r>
          </w:p>
          <w:p w:rsidR="00F22CB4" w:rsidRPr="00D02F79" w:rsidRDefault="00F22CB4" w:rsidP="00BE6DF5">
            <w:pPr>
              <w:numPr>
                <w:ilvl w:val="0"/>
                <w:numId w:val="7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инициативу в подготовке коллективногодела;</w:t>
            </w:r>
          </w:p>
        </w:tc>
        <w:tc>
          <w:tcPr>
            <w:tcW w:w="1585" w:type="dxa"/>
          </w:tcPr>
          <w:p w:rsidR="00F22CB4" w:rsidRPr="00D02F79" w:rsidRDefault="00F22CB4" w:rsidP="00BE6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Рефлексия в процессе</w:t>
            </w:r>
          </w:p>
          <w:p w:rsidR="00F22CB4" w:rsidRPr="00186AD0" w:rsidRDefault="00F22CB4" w:rsidP="00186A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560" w:type="dxa"/>
            <w:gridSpan w:val="2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течениевсейсмены</w:t>
            </w:r>
            <w:proofErr w:type="spellEnd"/>
          </w:p>
        </w:tc>
        <w:tc>
          <w:tcPr>
            <w:tcW w:w="2123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22CB4" w:rsidRPr="00D02F79" w:rsidTr="00186AD0">
        <w:trPr>
          <w:trHeight w:val="4526"/>
        </w:trPr>
        <w:tc>
          <w:tcPr>
            <w:tcW w:w="1702" w:type="dxa"/>
          </w:tcPr>
          <w:p w:rsidR="00F22CB4" w:rsidRPr="00D02F79" w:rsidRDefault="00186AD0" w:rsidP="00BE6DF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bidi="ru-RU"/>
              </w:rPr>
              <w:t>К</w:t>
            </w:r>
            <w:proofErr w:type="spellStart"/>
            <w:r w:rsidR="00F22CB4"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огнитивные</w:t>
            </w:r>
            <w:r w:rsidR="00F22CB4"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компетенции</w:t>
            </w:r>
            <w:proofErr w:type="spellEnd"/>
          </w:p>
        </w:tc>
        <w:tc>
          <w:tcPr>
            <w:tcW w:w="2835" w:type="dxa"/>
          </w:tcPr>
          <w:p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дети имеют представления об общечеловеческой морали (доброте, взаимопонимании, толерантности, милосердии), о </w:t>
            </w:r>
            <w:r w:rsidRPr="00D02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bidi="ru-RU"/>
              </w:rPr>
              <w:t xml:space="preserve">морально-этических 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категориях;</w:t>
            </w:r>
          </w:p>
          <w:p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овладели практическими навыками прикладного и декоративного искусства;</w:t>
            </w:r>
          </w:p>
          <w:p w:rsidR="00F22CB4" w:rsidRPr="00D02F79" w:rsidRDefault="00F22CB4" w:rsidP="00BE6DF5">
            <w:pPr>
              <w:numPr>
                <w:ilvl w:val="0"/>
                <w:numId w:val="6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имеют представление об общемировых процессах развития общества, исторических</w:t>
            </w:r>
          </w:p>
          <w:p w:rsidR="00F22CB4" w:rsidRPr="00D02F79" w:rsidRDefault="00F22CB4" w:rsidP="00BE6DF5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проблемах</w:t>
            </w:r>
            <w:proofErr w:type="spellEnd"/>
            <w:proofErr w:type="gramEnd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5" w:type="dxa"/>
          </w:tcPr>
          <w:p w:rsidR="00F22CB4" w:rsidRPr="00D02F79" w:rsidRDefault="00F22CB4" w:rsidP="00BE6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 Рефлексия в процессе</w:t>
            </w:r>
          </w:p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560" w:type="dxa"/>
            <w:gridSpan w:val="2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 начале и конце смены</w:t>
            </w:r>
          </w:p>
        </w:tc>
        <w:tc>
          <w:tcPr>
            <w:tcW w:w="2123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:rsidTr="00186AD0">
        <w:trPr>
          <w:trHeight w:val="4555"/>
        </w:trPr>
        <w:tc>
          <w:tcPr>
            <w:tcW w:w="1702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lastRenderedPageBreak/>
              <w:t>Гражданскиекомпетенции</w:t>
            </w:r>
            <w:proofErr w:type="spellEnd"/>
          </w:p>
        </w:tc>
        <w:tc>
          <w:tcPr>
            <w:tcW w:w="2835" w:type="dxa"/>
          </w:tcPr>
          <w:p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знают свои права и обязанности как членаобщества,</w:t>
            </w:r>
          </w:p>
          <w:p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поведение детей не выходит за рамки административных и иных норм российского государства,</w:t>
            </w:r>
          </w:p>
          <w:p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знают символику, гимн РФ, президентаРФ,</w:t>
            </w:r>
          </w:p>
          <w:p w:rsidR="00F22CB4" w:rsidRPr="00D02F79" w:rsidRDefault="00F22CB4" w:rsidP="00BE6DF5">
            <w:pPr>
              <w:numPr>
                <w:ilvl w:val="0"/>
                <w:numId w:val="5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инициативу в планировании и осуществлении</w:t>
            </w:r>
          </w:p>
          <w:p w:rsidR="00F22CB4" w:rsidRPr="00D02F79" w:rsidRDefault="00F22CB4" w:rsidP="00BE6DF5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социально</w:t>
            </w:r>
            <w:proofErr w:type="spellEnd"/>
            <w:proofErr w:type="gramEnd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полезнойдеятельности</w:t>
            </w:r>
            <w:proofErr w:type="spellEnd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5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Наблюдение, Рефлексия в процессе</w:t>
            </w:r>
          </w:p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560" w:type="dxa"/>
            <w:gridSpan w:val="2"/>
          </w:tcPr>
          <w:p w:rsidR="00F22CB4" w:rsidRPr="00D02F79" w:rsidRDefault="00F22CB4" w:rsidP="00BE6DF5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течениевсейсмены</w:t>
            </w:r>
            <w:proofErr w:type="spellEnd"/>
          </w:p>
        </w:tc>
        <w:tc>
          <w:tcPr>
            <w:tcW w:w="2123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менее 70 – 75% детей демонстрируют освоение компетенции в различных видах деятельности</w:t>
            </w:r>
          </w:p>
        </w:tc>
      </w:tr>
      <w:tr w:rsidR="00F22CB4" w:rsidRPr="00D02F79" w:rsidTr="00186AD0">
        <w:trPr>
          <w:trHeight w:val="2279"/>
        </w:trPr>
        <w:tc>
          <w:tcPr>
            <w:tcW w:w="1702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bidi="ru-RU"/>
              </w:rPr>
              <w:t>Межкультурн</w:t>
            </w: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ая компетенция, толерантность</w:t>
            </w:r>
          </w:p>
        </w:tc>
        <w:tc>
          <w:tcPr>
            <w:tcW w:w="2835" w:type="dxa"/>
          </w:tcPr>
          <w:p w:rsidR="00F22CB4" w:rsidRPr="00D02F79" w:rsidRDefault="00F22CB4" w:rsidP="00BE6DF5">
            <w:pPr>
              <w:numPr>
                <w:ilvl w:val="0"/>
                <w:numId w:val="4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проявляют толерантность к другим членам временного коллектива,</w:t>
            </w:r>
          </w:p>
          <w:p w:rsidR="00F22CB4" w:rsidRPr="00D02F79" w:rsidRDefault="00F22CB4" w:rsidP="00BE6DF5">
            <w:pPr>
              <w:numPr>
                <w:ilvl w:val="0"/>
                <w:numId w:val="4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дети уважают людей других национальностей,</w:t>
            </w:r>
          </w:p>
          <w:p w:rsidR="00F22CB4" w:rsidRPr="00D02F79" w:rsidRDefault="00F22CB4" w:rsidP="00BE6DF5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вероисповеданий</w:t>
            </w:r>
            <w:proofErr w:type="spellEnd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  <w:tc>
          <w:tcPr>
            <w:tcW w:w="1585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Наблюдение, Рефлексия в процессе</w:t>
            </w:r>
          </w:p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«огонька» как формы отрядной деятельности</w:t>
            </w:r>
          </w:p>
        </w:tc>
        <w:tc>
          <w:tcPr>
            <w:tcW w:w="1560" w:type="dxa"/>
            <w:gridSpan w:val="2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D02F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течениевсейсмены</w:t>
            </w:r>
            <w:proofErr w:type="spellEnd"/>
          </w:p>
        </w:tc>
        <w:tc>
          <w:tcPr>
            <w:tcW w:w="2123" w:type="dxa"/>
          </w:tcPr>
          <w:p w:rsidR="00F22CB4" w:rsidRPr="00D02F79" w:rsidRDefault="00F22CB4" w:rsidP="00BE6DF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bidi="ru-RU"/>
        </w:rPr>
      </w:pP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bidi="ru-RU"/>
        </w:rPr>
      </w:pP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Общий результат педагогической деятельности - достижение такого качества организации жизнедеятельности детей в лагере, при котором каждому обеспечивается возможность целесообразной самореализации в различных видах деятельности и проявления ценностно-значимых качеств личности.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Результат для ребенка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: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благополучие ребенка, укрепление его физического здоровья, формирование потребности в здоровом образежизни;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приобретение ребенком опыта взаимодействия на основе сотрудничества, развитие культурыобщения;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321" w:lineRule="exact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расширениекругозора;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78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проба ребенком новых социальных ролей, обогащение социального опыта;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формирование потребности в активном образе жизни, социально- полезной деятельности, развитие у детей навыков самостоятельной организации жизнедеятельности, организаторских, лидерскихкачеств;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приобретение практических навыков прикладного и декоративногоискусства;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  <w:lang w:bidi="ru-RU"/>
        </w:rPr>
      </w:pP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Результат для педагога: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реализация личностного потенциала, интереса по профилю, обогащение собственного педагогическогоопыта;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78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lastRenderedPageBreak/>
        <w:t>научиться работать, исходя из педагогической ситуации (подбирать средства, формы,технологии);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Отработка разнообразных способов подготовки и реализации отрядных, </w:t>
      </w: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общелагерных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 дел, форм </w:t>
      </w: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детскогосоуправления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>;</w:t>
      </w:r>
    </w:p>
    <w:p w:rsidR="00F22CB4" w:rsidRPr="00701D44" w:rsidRDefault="00F22CB4" w:rsidP="00BE6DF5">
      <w:pPr>
        <w:widowControl w:val="0"/>
        <w:numPr>
          <w:ilvl w:val="0"/>
          <w:numId w:val="3"/>
        </w:numPr>
        <w:tabs>
          <w:tab w:val="left" w:pos="1557"/>
          <w:tab w:val="left" w:pos="1558"/>
        </w:tabs>
        <w:autoSpaceDE w:val="0"/>
        <w:autoSpaceDN w:val="0"/>
        <w:spacing w:after="0" w:line="240" w:lineRule="auto"/>
        <w:ind w:left="0" w:firstLine="56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Формирование вожатскогоотряда.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8"/>
          <w:lang w:bidi="ru-RU"/>
        </w:rPr>
      </w:pPr>
    </w:p>
    <w:p w:rsidR="00F22CB4" w:rsidRPr="00701D44" w:rsidRDefault="00F22CB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 xml:space="preserve">Общий результат реализации программы смены: </w:t>
      </w:r>
      <w:r w:rsidR="00D02F79">
        <w:rPr>
          <w:rFonts w:ascii="Times New Roman" w:eastAsia="Times New Roman" w:hAnsi="Times New Roman" w:cs="Times New Roman"/>
          <w:sz w:val="28"/>
          <w:lang w:bidi="ru-RU"/>
        </w:rPr>
        <w:t>вариант сюжетно-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ролевой игры (</w:t>
      </w: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квеста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>).</w:t>
      </w:r>
    </w:p>
    <w:p w:rsidR="00F22CB4" w:rsidRPr="006514C3" w:rsidRDefault="00F22CB4" w:rsidP="00BE6DF5">
      <w:pPr>
        <w:widowControl w:val="0"/>
        <w:tabs>
          <w:tab w:val="left" w:pos="4175"/>
        </w:tabs>
        <w:autoSpaceDE w:val="0"/>
        <w:autoSpaceDN w:val="0"/>
        <w:spacing w:after="0" w:line="27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22CB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</w:t>
      </w:r>
      <w:r w:rsidRPr="0065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нципы реализациипрограммы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гуманизма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предполагает отношение к личности ребенка как к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самоценности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, уважение ее уникальности и своеобразия, защиту и охрану достоинств и прав.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духовности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проявляется в формировании у детей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смысложизненных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духовных ориентаций, образа мыслей российского гражданина, потребности к освоению и производству ценности культуры, соблюдению общечеловеческих норм гуманистической морали.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добровольности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предоставляет ребенку право выбора разнообразных форм участия в творческой деятельности.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демократизации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основан на равноправии и партнерстве субъектов воспитательной деятельности, включая ребенка, предполагает взаимодействие между взрослыми и детьми в режиме диалога</w:t>
      </w:r>
    </w:p>
    <w:p w:rsidR="00450464" w:rsidRPr="00701D44" w:rsidRDefault="00F22CB4" w:rsidP="004504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14C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Принцип стимулирования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построен на моральном и материальном поощрении детей за их успехи в различных видах деятельности.</w:t>
      </w:r>
    </w:p>
    <w:p w:rsidR="00F22CB4" w:rsidRPr="00701D44" w:rsidRDefault="00F22CB4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Default="00D02F79" w:rsidP="00BE6DF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F79">
        <w:rPr>
          <w:rFonts w:ascii="Times New Roman" w:hAnsi="Times New Roman" w:cs="Times New Roman"/>
          <w:b/>
          <w:sz w:val="32"/>
          <w:szCs w:val="28"/>
          <w:lang w:val="en-US" w:bidi="ru-RU"/>
        </w:rPr>
        <w:t>IV</w:t>
      </w:r>
      <w:r w:rsidR="00F22CB4" w:rsidRPr="00D02F79">
        <w:rPr>
          <w:rFonts w:ascii="Times New Roman" w:hAnsi="Times New Roman" w:cs="Times New Roman"/>
          <w:b/>
          <w:sz w:val="32"/>
          <w:szCs w:val="28"/>
          <w:lang w:bidi="ru-RU"/>
        </w:rPr>
        <w:t xml:space="preserve">. </w:t>
      </w:r>
      <w:r w:rsidR="00F22CB4" w:rsidRPr="00D02F79">
        <w:rPr>
          <w:rFonts w:ascii="Times New Roman" w:hAnsi="Times New Roman" w:cs="Times New Roman"/>
          <w:b/>
          <w:sz w:val="32"/>
          <w:szCs w:val="32"/>
        </w:rPr>
        <w:t>Механизмы</w:t>
      </w:r>
      <w:r w:rsidR="00F22CB4">
        <w:rPr>
          <w:rFonts w:ascii="Times New Roman" w:hAnsi="Times New Roman" w:cs="Times New Roman"/>
          <w:b/>
          <w:sz w:val="32"/>
          <w:szCs w:val="32"/>
        </w:rPr>
        <w:t xml:space="preserve"> и этапы программы</w:t>
      </w:r>
    </w:p>
    <w:p w:rsidR="00D02F79" w:rsidRPr="00584EC7" w:rsidRDefault="00D02F79" w:rsidP="00BE6DF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Достижение поставленных целей и задач реализуется через игровой модуль (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) и образовательный модуль.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задачи образовательного блока входит организация гражданского образования, знакомство детей с системой знаний, способствующей реализации личностного потенциала ребенка, расширение детского кругозора, развитие коммуникативных, творческих, организаторских и специальных способностей данный круг задач реализуется в процессе работы тренировочных центров. В рамках тематики программы в тренировочных центрах хранителей готовят к путешествию в различные времена и поэтому важно владеть искусством танца, вокалом и основам прикладного искусства.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Итоги работы тренировочных центров подводятся через участие в чемпионатах, конкурсах, а также выставок детского творчества.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Формы реализации программы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Культурно – досуговая деятельность (организация культурно-досуговых дел, конкурсов, праздников, экскурсий);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Внутриотрядные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общелагерные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мероприятия (реализация программы отрядной деятельности в соответствии с возрастными особенностями детей и общей программой смены);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Кружковая деятельность (организация работы занятий прикладного и творческого характера);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Спортивно-оздоровительная деятельность (реализация санитарно- гигиенических требований, организация оздоровительных и закаливающих процедур, проведение спортивно-массовой работы);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Самоорганизация (организация органов детского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:«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Большой совет хранителей, а также включение детей в реальные социально-значимые отношения, которые предполагают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самообслуживающий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 и дежурство).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и формы работы применяются с учетом возраста детей, имеют вариативный компонент для регулирования физической и эмоциональной нагрузки, корректировки программы.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детского самоуправления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Одним из важнейших средств и методов организации воспитательного пространства является создание структуры органов детского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Сущность детского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заключается в сотрудничестве детей, отдыхающих на смене и педагогического коллектива. Система детского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позволяет повысить роль ребенка в реализации программы.</w:t>
      </w:r>
    </w:p>
    <w:p w:rsidR="00D02F79" w:rsidRDefault="00D02F79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F22CB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римеряя роль руководителя, ребята развивают чувство ответственности, справедливости, самокритичности.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Цель - обучение подростков умениям и навыкам организаторской деятельности, самоорганизации, формирования ответственности за себя и других.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Основные принципы работы органов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451"/>
        </w:tabs>
        <w:jc w:val="both"/>
        <w:rPr>
          <w:sz w:val="28"/>
        </w:rPr>
      </w:pPr>
      <w:r w:rsidRPr="00D02F79">
        <w:rPr>
          <w:sz w:val="28"/>
        </w:rPr>
        <w:t>открытость и доступность (</w:t>
      </w:r>
      <w:proofErr w:type="spellStart"/>
      <w:r w:rsidRPr="00D02F79">
        <w:rPr>
          <w:sz w:val="28"/>
        </w:rPr>
        <w:t>соуправление</w:t>
      </w:r>
      <w:proofErr w:type="spellEnd"/>
      <w:r w:rsidRPr="00D02F79">
        <w:rPr>
          <w:sz w:val="28"/>
        </w:rPr>
        <w:t xml:space="preserve"> открыто для всех членов делегаций);</w:t>
      </w:r>
    </w:p>
    <w:p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346"/>
        </w:tabs>
        <w:jc w:val="both"/>
        <w:rPr>
          <w:sz w:val="28"/>
        </w:rPr>
      </w:pPr>
      <w:r w:rsidRPr="00D02F79">
        <w:rPr>
          <w:sz w:val="28"/>
        </w:rPr>
        <w:t>добровольность и творчество (отрядам предоставляется свободный выбор содержания деятельности, форм работы для достижения личных и коллективныхцелей);</w:t>
      </w:r>
    </w:p>
    <w:p w:rsidR="00F22CB4" w:rsidRPr="00D02F79" w:rsidRDefault="00F22CB4" w:rsidP="00D02F79">
      <w:pPr>
        <w:pStyle w:val="a5"/>
        <w:numPr>
          <w:ilvl w:val="0"/>
          <w:numId w:val="18"/>
        </w:numPr>
        <w:tabs>
          <w:tab w:val="left" w:pos="471"/>
        </w:tabs>
        <w:jc w:val="both"/>
        <w:rPr>
          <w:sz w:val="28"/>
        </w:rPr>
      </w:pPr>
      <w:r w:rsidRPr="00D02F79">
        <w:rPr>
          <w:sz w:val="28"/>
        </w:rPr>
        <w:t>сотрудничество (все: и выбранный актив, и педагог строят свои взаимоотношения на основе сотрудничества ипартнерства);</w:t>
      </w:r>
    </w:p>
    <w:p w:rsidR="00F22CB4" w:rsidRPr="00186AD0" w:rsidRDefault="00F22CB4" w:rsidP="00BE6DF5">
      <w:pPr>
        <w:pStyle w:val="a5"/>
        <w:numPr>
          <w:ilvl w:val="0"/>
          <w:numId w:val="18"/>
        </w:numPr>
        <w:tabs>
          <w:tab w:val="left" w:pos="324"/>
        </w:tabs>
        <w:jc w:val="both"/>
        <w:rPr>
          <w:sz w:val="28"/>
        </w:rPr>
      </w:pPr>
      <w:r w:rsidRPr="00D02F79">
        <w:rPr>
          <w:sz w:val="28"/>
        </w:rPr>
        <w:t xml:space="preserve">непрерывность и перспективность (все органы </w:t>
      </w:r>
      <w:proofErr w:type="spellStart"/>
      <w:r w:rsidRPr="00D02F79">
        <w:rPr>
          <w:sz w:val="28"/>
        </w:rPr>
        <w:t>соуправления</w:t>
      </w:r>
      <w:proofErr w:type="spellEnd"/>
      <w:r w:rsidRPr="00D02F79">
        <w:rPr>
          <w:sz w:val="28"/>
        </w:rPr>
        <w:t xml:space="preserve"> действуют на протяжении всей смены и обладают действительнымиполномочиями).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lastRenderedPageBreak/>
        <w:t xml:space="preserve">Формы детского </w:t>
      </w:r>
      <w:proofErr w:type="spellStart"/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 xml:space="preserve"> на </w:t>
      </w:r>
      <w:proofErr w:type="spellStart"/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>общелагерном</w:t>
      </w:r>
      <w:proofErr w:type="spellEnd"/>
      <w:r w:rsidRPr="00701D44">
        <w:rPr>
          <w:rFonts w:ascii="Times New Roman" w:eastAsia="Times New Roman" w:hAnsi="Times New Roman" w:cs="Times New Roman"/>
          <w:i/>
          <w:sz w:val="28"/>
          <w:lang w:bidi="ru-RU"/>
        </w:rPr>
        <w:t xml:space="preserve"> уровне и внутри отряда: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старейшин тайного общества – это старшие хранители лабиринта Времени (педагоги, вожатые лагеря)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Большой Совет хранителей - это первые хранители отряда в своем виде деятельности: хранители команд (1 человек – командир отряда), хранитель спортивных секретов (2 человека из отряда), хранитель секретов труда (2 человека из отряда).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хранителей команд – это первые хранители отряда в своем виде деятельности (командиры отряда и их помощники): осуществляют руководство жизнедеятельностью отряда, конкретное планирование работы на определённый день смены, организацию выполнения намеченного плана, анализируют проведенный день. Организуют конкурсы на лучший отряд в смене. Ежедневный сбор-планирование проводят утром, до общейлинейки.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хранителей спортивных секретов - осуществляет решение вопросов, связанных со спортивно – оздоровительной жизнью в лагере, организуют проведение ежедневных зарядок, спортивных соревнований. Совет пропагандирует бережное отношение к своему здоровью, потребность в физическом совершенствовании, тесно сотрудничает с инструкторами по спорту; организуют конкурс на самый спортивный отряд. Ежедневный сбор – утренняя зарядка, оценка ее проведения ивыполнения.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хранителей секретов труда - осуществляют решение хозяйственных вопросов, а так же следят за поддержанием чистоты и порядкав лагере. Совет работает во взаимодействии со старшим воспитателем, врачом, дежурным воспитателем по территории и дежурным администратором; организуют конкурс на самый чистый отряд в смене. Ежедневный сбор – обход лагеря с целью проверки чистоты и порядка в жилых корпусах в первой половинедня.</w:t>
      </w:r>
    </w:p>
    <w:p w:rsidR="00F22CB4" w:rsidRP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Внутри отряда система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соуправления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строится в зависимости от пожеланий ребят и опыта вожатых и может называться Малый совет хранителей.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Концепция отрядной деятельности</w:t>
      </w:r>
    </w:p>
    <w:p w:rsidR="00D02F79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Отрядная работа разбита на этапы, которые совпадают с основным этапами смены.</w:t>
      </w:r>
    </w:p>
    <w:p w:rsidR="00D02F79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организационный период вожатые знакомят ребенка с субкультурой лагеря, его возможностями через экскурсии по лагерю. Знакомство детей друг с другом происходит уже в первый день на Огоньке знакомств (Тайный сбор команды хранителей), в дальнейшем - через коммуникативные игры на знакомство. Более близкое знакомство ребят друг с другом происходит на Первом </w:t>
      </w:r>
      <w:proofErr w:type="spellStart"/>
      <w:r w:rsidR="00D02F79">
        <w:rPr>
          <w:rFonts w:ascii="Times New Roman" w:eastAsia="Times New Roman" w:hAnsi="Times New Roman" w:cs="Times New Roman"/>
          <w:sz w:val="28"/>
          <w:szCs w:val="28"/>
          <w:lang w:bidi="ru-RU"/>
        </w:rPr>
        <w:t>всрече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отряда («Легенды тайного общества»). Знакомство же с тематикой смены осуществляется в ходе дружинного сбора-запуска «В мире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тайн Времени» и продолжается на организационном сборе отряда. Проводя хозяйственный и организационный сбор отряда, и вожатые адаптируют ребенка к новым условиям жизнедеятельности, условиям проживания. Очень важно, чтобы ребенок понял и принял нормы проживания в лагере. Во второй день начинается подготовка к открытию смены и представлению визитной карточки отряда. Вступление детей в сообщество хранителей происходит в день открытия смены через участие в «Посвящении в хранители лабиринта Времени».</w:t>
      </w:r>
    </w:p>
    <w:p w:rsidR="00F22CB4" w:rsidRPr="00701D44" w:rsidRDefault="00F22CB4" w:rsidP="00D02F79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организационный период необходимо:</w:t>
      </w:r>
    </w:p>
    <w:p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281"/>
        </w:tabs>
        <w:rPr>
          <w:sz w:val="28"/>
        </w:rPr>
      </w:pPr>
      <w:r w:rsidRPr="00D02F79">
        <w:rPr>
          <w:sz w:val="28"/>
        </w:rPr>
        <w:t>познакомить ребят друг с другом, с тематикойсмены</w:t>
      </w:r>
    </w:p>
    <w:p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363"/>
        </w:tabs>
        <w:jc w:val="both"/>
        <w:rPr>
          <w:sz w:val="28"/>
        </w:rPr>
      </w:pPr>
      <w:r w:rsidRPr="00D02F79">
        <w:rPr>
          <w:sz w:val="28"/>
        </w:rPr>
        <w:t>выбрать название команды, клич (девиз), отличительный знак (эмблему, элемент одежды) свой аппарат для перемещения по лабиринтуВремени</w:t>
      </w:r>
    </w:p>
    <w:p w:rsidR="00F22CB4" w:rsidRPr="00D02F79" w:rsidRDefault="00F22CB4" w:rsidP="00D02F79">
      <w:pPr>
        <w:pStyle w:val="a5"/>
        <w:numPr>
          <w:ilvl w:val="0"/>
          <w:numId w:val="19"/>
        </w:numPr>
        <w:tabs>
          <w:tab w:val="left" w:pos="329"/>
        </w:tabs>
        <w:jc w:val="both"/>
        <w:rPr>
          <w:sz w:val="28"/>
        </w:rPr>
      </w:pPr>
      <w:r w:rsidRPr="00D02F79">
        <w:rPr>
          <w:sz w:val="28"/>
        </w:rPr>
        <w:t xml:space="preserve">организовать деятельность по </w:t>
      </w:r>
      <w:proofErr w:type="spellStart"/>
      <w:r w:rsidRPr="00D02F79">
        <w:rPr>
          <w:sz w:val="28"/>
        </w:rPr>
        <w:t>соуправлению</w:t>
      </w:r>
      <w:proofErr w:type="spellEnd"/>
      <w:r w:rsidRPr="00D02F79">
        <w:rPr>
          <w:sz w:val="28"/>
        </w:rPr>
        <w:t xml:space="preserve"> (выбрать хранителя команды, </w:t>
      </w:r>
      <w:proofErr w:type="spellStart"/>
      <w:r w:rsidRPr="00D02F79">
        <w:rPr>
          <w:sz w:val="28"/>
        </w:rPr>
        <w:t>микрогруппы</w:t>
      </w:r>
      <w:proofErr w:type="spellEnd"/>
      <w:r w:rsidRPr="00D02F79">
        <w:rPr>
          <w:sz w:val="28"/>
        </w:rPr>
        <w:t xml:space="preserve"> по интересам).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основной период смены начинается подготовка и проведение дел в отряде (ориентируясь на план-сетку, составленную и утвержденную с детьми на организационном сборе). Также на этом этапе происходит подготовка и участие в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общелагерных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делах (с помощью советов дела, целым отрядом, детской творческой группы - это зависит от опыта и стратегии вожатых). Вожатымнеобходимо продумать, чтобы как можно большее количество детей было задействовано в деятельности, и смогло реализовать свой лидерский и творческий потенциал.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основной период необходимо:</w:t>
      </w:r>
    </w:p>
    <w:p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поддерживать атмосферу игры за счет тематических огоньков, легенд, ит.д.</w:t>
      </w:r>
    </w:p>
    <w:p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помогать детям в решении задачидня.</w:t>
      </w:r>
    </w:p>
    <w:p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 xml:space="preserve">помогать детям в </w:t>
      </w:r>
      <w:proofErr w:type="spellStart"/>
      <w:r w:rsidRPr="00D02F79">
        <w:rPr>
          <w:sz w:val="28"/>
        </w:rPr>
        <w:t>прохожденииквестов</w:t>
      </w:r>
      <w:proofErr w:type="spellEnd"/>
    </w:p>
    <w:p w:rsidR="00F22CB4" w:rsidRPr="00D02F79" w:rsidRDefault="00F22CB4" w:rsidP="00D02F79">
      <w:pPr>
        <w:pStyle w:val="a5"/>
        <w:numPr>
          <w:ilvl w:val="0"/>
          <w:numId w:val="20"/>
        </w:numPr>
        <w:tabs>
          <w:tab w:val="left" w:pos="286"/>
        </w:tabs>
        <w:spacing w:line="278" w:lineRule="auto"/>
        <w:rPr>
          <w:sz w:val="28"/>
        </w:rPr>
      </w:pPr>
      <w:r w:rsidRPr="00D02F79">
        <w:rPr>
          <w:sz w:val="28"/>
        </w:rPr>
        <w:t>ежедневно подводить итоги и продвигать кандидатуры ребят на награждение хранителей.</w:t>
      </w:r>
    </w:p>
    <w:p w:rsidR="00D02F79" w:rsidRDefault="00D02F79" w:rsidP="00BE6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22CB4" w:rsidRPr="006F369F" w:rsidRDefault="00F22CB4" w:rsidP="00BE6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F369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Итоговый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Данный этап является своеобразным подведением итогов. Вожатым важно обратить внимание на определение дальнейших перспектив для ребенка. Для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реадаптации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детей проводятся такие дела, как Огонек прощания, «До новых встреч, хранители» и др.</w:t>
      </w: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итоговой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период проходит:</w:t>
      </w:r>
    </w:p>
    <w:p w:rsidR="00F22CB4" w:rsidRPr="00D02F79" w:rsidRDefault="00F22CB4" w:rsidP="00D02F79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 xml:space="preserve">обсуждение с ребятами исхода </w:t>
      </w:r>
      <w:proofErr w:type="spellStart"/>
      <w:r w:rsidRPr="00D02F79">
        <w:rPr>
          <w:sz w:val="28"/>
        </w:rPr>
        <w:t>квеста</w:t>
      </w:r>
      <w:proofErr w:type="spellEnd"/>
      <w:r w:rsidRPr="00D02F79">
        <w:rPr>
          <w:sz w:val="28"/>
        </w:rPr>
        <w:t xml:space="preserve"> (поиска </w:t>
      </w:r>
      <w:proofErr w:type="spellStart"/>
      <w:r w:rsidRPr="00D02F79">
        <w:rPr>
          <w:sz w:val="28"/>
        </w:rPr>
        <w:t>утраченныхсекретов</w:t>
      </w:r>
      <w:proofErr w:type="spellEnd"/>
      <w:r w:rsidRPr="00D02F79">
        <w:rPr>
          <w:sz w:val="28"/>
        </w:rPr>
        <w:t>)</w:t>
      </w:r>
    </w:p>
    <w:p w:rsidR="00F22CB4" w:rsidRPr="00D02F79" w:rsidRDefault="00F22CB4" w:rsidP="00D02F79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проведение диагностики личности иколлектива</w:t>
      </w:r>
    </w:p>
    <w:p w:rsidR="00F22CB4" w:rsidRPr="00186AD0" w:rsidRDefault="00F22CB4" w:rsidP="00BE6DF5">
      <w:pPr>
        <w:pStyle w:val="a5"/>
        <w:numPr>
          <w:ilvl w:val="0"/>
          <w:numId w:val="21"/>
        </w:numPr>
        <w:tabs>
          <w:tab w:val="left" w:pos="281"/>
        </w:tabs>
        <w:jc w:val="both"/>
        <w:rPr>
          <w:sz w:val="28"/>
        </w:rPr>
      </w:pPr>
      <w:r w:rsidRPr="00D02F79">
        <w:rPr>
          <w:sz w:val="28"/>
        </w:rPr>
        <w:t>подведение итогов работы каждого ребенка вотряде.</w:t>
      </w:r>
    </w:p>
    <w:p w:rsidR="00F22CB4" w:rsidRPr="00701D44" w:rsidRDefault="00F22CB4" w:rsidP="00D02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стимулирования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Ежедневно в лагере подводятся итоги прошедшего дня. В рамках программы «Лабиринт времени» в качестве бонуса каждый молодой хранитель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получает часы соответствующего цвета, где на обороте зашифрована тайна (загадка). За каждым видом деятельности в лагере закреплен свой цвет: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Красные часы – хранитель тайн искусства и творчества. Голубые часы - хранитель спортивных секретов 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Зеленые часы – хранитель секретов природы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Синие часы – хранитель секретов труда</w:t>
      </w:r>
    </w:p>
    <w:p w:rsidR="00D02F79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Оранжевые часы – хранитель загадки хорошего настроения Фиолетовые часы – хранитель секретов интеллекта.</w:t>
      </w:r>
    </w:p>
    <w:p w:rsidR="00F22CB4" w:rsidRPr="00701D44" w:rsidRDefault="00F22CB4" w:rsidP="00D02F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конце смены подсчитывается количество часов определенного цвета. Молодые хранители, набравшие наибольшее количество часов по какой  – либо номинации, получают звание «Почетного хранителя» и сертификат с подтверждением этогостатуса.</w:t>
      </w: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Pr="00701D44" w:rsidRDefault="00F22CB4" w:rsidP="00474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руководства и контроля</w:t>
      </w: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694"/>
        <w:gridCol w:w="2410"/>
        <w:gridCol w:w="1417"/>
        <w:gridCol w:w="1701"/>
        <w:gridCol w:w="1701"/>
      </w:tblGrid>
      <w:tr w:rsidR="00474FA5" w:rsidRPr="006B604A" w:rsidTr="00186AD0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Срок контроля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Контролирующий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Выход на результат</w:t>
            </w:r>
          </w:p>
        </w:tc>
      </w:tr>
      <w:tr w:rsidR="00474FA5" w:rsidRPr="006B604A" w:rsidTr="00186AD0">
        <w:trPr>
          <w:cantSplit/>
          <w:trHeight w:val="33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программы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 проверить качество</w:t>
            </w:r>
            <w:r w:rsidR="00186A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аписания  программы, ее соответствие </w:t>
            </w:r>
          </w:p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направлениям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Проверка программы деят</w:t>
            </w:r>
            <w:r w:rsidR="00186AD0">
              <w:rPr>
                <w:rFonts w:ascii="Times New Roman" w:hAnsi="Times New Roman" w:cs="Times New Roman"/>
                <w:sz w:val="28"/>
                <w:szCs w:val="28"/>
              </w:rPr>
              <w:t>ельности летнего оздоровитель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го лагеря.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6261FD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474FA5" w:rsidRPr="006B604A" w:rsidTr="00186AD0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качеством и безопасностью питания, организацией питьевого режима, санитарно-гигиеническим состоянием пищеблока</w:t>
            </w:r>
          </w:p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закладки продуктов, выход продуктов, меню, соответствие срокам годности и выдачи продуктов. Режим питания.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474FA5" w:rsidRPr="006B604A" w:rsidRDefault="00AB4433" w:rsidP="00AB443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</w:t>
            </w:r>
            <w:r w:rsidR="00474FA5" w:rsidRPr="006B6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Начальник лагеря, медицинскийработник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474FA5" w:rsidRPr="006B604A" w:rsidTr="00186AD0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 воспитательных мероприятий</w:t>
            </w:r>
          </w:p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 выявить наиболее удачные формы и методы работы с детьми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AB443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474FA5" w:rsidRPr="006B604A" w:rsidTr="00186AD0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планов воспитательной работы в лагере, журналов по </w:t>
            </w:r>
            <w:proofErr w:type="gramStart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, инструктажей.</w:t>
            </w:r>
          </w:p>
          <w:p w:rsidR="00474FA5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деятельности ЛОЛ, проведение инструктажей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AB443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FA5" w:rsidRPr="006B604A" w:rsidRDefault="00474FA5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604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6514C3" w:rsidRDefault="00701D44" w:rsidP="00474FA5">
      <w:pPr>
        <w:widowControl w:val="0"/>
        <w:tabs>
          <w:tab w:val="left" w:pos="4175"/>
        </w:tabs>
        <w:autoSpaceDE w:val="0"/>
        <w:autoSpaceDN w:val="0"/>
        <w:spacing w:after="0" w:line="27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Содержание программы</w:t>
      </w:r>
    </w:p>
    <w:p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Содержательная деятельность включает в себя комплекс образовательных, воспитательных, оздоровительных, социально-значимых мероприятий по направлениям:</w:t>
      </w:r>
    </w:p>
    <w:p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оздоровительно-спортивнаядеятельность</w:t>
      </w:r>
    </w:p>
    <w:p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досуговая и творческаядеятельность</w:t>
      </w:r>
    </w:p>
    <w:p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само - деятельность (самоорганизация, самообслуживание…)</w:t>
      </w:r>
    </w:p>
    <w:p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общественно-полезная деятельность</w:t>
      </w:r>
    </w:p>
    <w:p w:rsidR="00701D44" w:rsidRPr="00474FA5" w:rsidRDefault="00701D44" w:rsidP="00474FA5">
      <w:pPr>
        <w:pStyle w:val="a5"/>
        <w:numPr>
          <w:ilvl w:val="0"/>
          <w:numId w:val="22"/>
        </w:numPr>
        <w:tabs>
          <w:tab w:val="left" w:pos="1273"/>
        </w:tabs>
        <w:rPr>
          <w:sz w:val="28"/>
        </w:rPr>
      </w:pPr>
      <w:r w:rsidRPr="00474FA5">
        <w:rPr>
          <w:sz w:val="28"/>
        </w:rPr>
        <w:t>психологический блок ирефлексия.</w:t>
      </w:r>
    </w:p>
    <w:p w:rsidR="00701D44" w:rsidRPr="00701D44" w:rsidRDefault="006514C3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лагере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формируются отряды, постоянно действующие в течение всей смены, и создается игровая ситуация, позволяющая детям адаптироваться в новых условиях, познакомиться с другими ребятами, воспринять идею игры, включится в творческий процесс. Каждый может себе выбрать роль, игровое имя, деятельность в рамках игры.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701D44" w:rsidRPr="00474FA5" w:rsidRDefault="00701D44" w:rsidP="00474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74FA5">
        <w:rPr>
          <w:rFonts w:ascii="Times New Roman" w:eastAsia="Times New Roman" w:hAnsi="Times New Roman" w:cs="Times New Roman"/>
          <w:b/>
          <w:sz w:val="28"/>
          <w:lang w:bidi="ru-RU"/>
        </w:rPr>
        <w:t>Общая легенда игры.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Давным-давно, </w:t>
      </w:r>
      <w:r w:rsidR="00AE055A">
        <w:rPr>
          <w:rFonts w:ascii="Times New Roman" w:eastAsia="Times New Roman" w:hAnsi="Times New Roman" w:cs="Times New Roman"/>
          <w:sz w:val="28"/>
          <w:szCs w:val="28"/>
          <w:lang w:bidi="ru-RU"/>
        </w:rPr>
        <w:t>где-то на берегах реки Волга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затаилось тайное общество: Хранители лабиринта Времени. Они старательно берегли огромное количество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секретов нашей планеты, традиции. Во все времена многие недоброжелатели пытались овладеть этими тайными знаниями и использовать их в корыстных целях. Однако это было сделать непросто.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Изредка, хранители сами делились секретами с простыми людьми. Так на земле, когда - то появились огонь, велосипед и автомобиль. Ноодним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таинством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они не могли поделиться ни при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каких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обстоятельствах. Этот секрет – путешествие во Времени. Члены общества понимали, чем могут обернуться такие прогулки, поэтому делали это редко и оченьосторожно.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Однажды на планете настали темные времена. Большое количество тайн было украдено. Чтобы уберечь оставшиеся секреты, хранители были вынуждены перемещаться во времени и пространстве. Они всюду пытались спрятать тайны. Но одно из своих богатств они решили укрыть по - 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особенному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. Чтобы найти его необходимо не только пройти через лабиринт Времени, но и решить большое количество непростых задач. Члены общества сделали так, что найти богатство сможет только настоящая команда смелых путешественников!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Прошли годы, Хранители лабиринта Времени передавали свои знания из поколения в поколение. Им удалось избежать преследования недоброжелателей. Однако злодеи были очень изобретательны и коварны, им тоже удалось узнать секрет путешествия во Времени и теперь тайны вновь в опасности.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Сейчас, к сожалению, хранителей осталось совсем немного и поэтому, для того чтобы заново найти свои тайны им необходима помощь. В связи с этим, старейшины тайного общества стали собирать команды для путешествий во Времени, новых хранителей, которые уже прибыли на территорию</w:t>
      </w:r>
      <w:r w:rsidR="00AE05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летнего оздоровительного лагеря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r w:rsidR="003C0F57">
        <w:rPr>
          <w:rFonts w:ascii="Times New Roman" w:eastAsia="Times New Roman" w:hAnsi="Times New Roman" w:cs="Times New Roman"/>
          <w:sz w:val="28"/>
          <w:szCs w:val="28"/>
          <w:lang w:bidi="ru-RU"/>
        </w:rPr>
        <w:t>Радуга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Таким образом, лагерь становится секретным местом, где живут хранители лабиринта Времени и их новые ученики, самые смелые и умные ребята, те, кто способен на великие подвиги. Главной задачей учеников станет поиск утраченных тайн. От этих знаний зависит будущее, которое может измениться в любой миг, если они попадут в руки злодеев. Тогда наш мир будет на грани глобальной катастрофы, которая уничтожит все истинно живое.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Однако просто найти секреты недостаточно! Кодекс хранителей гласит: познавай, сохраняй, приумножай. Что значит: открываешь для себя тайну, сохрани ее, пусть она станет твоей частью, приумножай, значит поделись этим знанием с другим, кто также сохранит и приумножит. Это по своей сути рождение традиции и великой мудрости. Тайны повсюду, но не все способны их увидеть, для этого и нужны хранители.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Ведущая роль в программе «Лабиринт времени» отводится интерактивной технологии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квеста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На сегодняшний день уже невозможно представить ни образования, ни воспитания вне Интернета и информационных технологий,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которые всё активнее используются не только для поиска нужной информации и общения, но и для интерактивной познавательной деятельности и общего развития детей. Организация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общелагерной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игры по принципу создания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квеста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позволит повысить сплоченность как на уровне отряда, так и на уровне лагеря черезбыструю адаптацию к условиям 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>летнего оздоровительного лагеря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вхождения в процессы игры; выработку общих целей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;о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своение эффективных методов принятия совместных и индивидуальных решений;активизацию творческого потенциала каждого ребёнка; мотивацию быть командой</w:t>
      </w:r>
      <w:proofErr w:type="gram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;н</w:t>
      </w:r>
      <w:proofErr w:type="gram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авык распределения заданий и развития чувства коллективной ответственности, выявления лидерских качеств;налаживание эффективных межличностных отношений между участниками игры.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Программа включает в себя 4 взаимосвязанных </w:t>
      </w:r>
      <w:proofErr w:type="spellStart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квеста</w:t>
      </w:r>
      <w:proofErr w:type="spellEnd"/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: «В поисках Хранителя лабиринта Времени», «Пиратские головоломки: встреча с врагом»,«Все на поиски», «В поисках утраченного: 9 ключей». Каждое испытание предполагает получение артефакта, который направит на правильный путь команду хранителей в поиске секретов – это часы, карта, портрет хранителя, кодовая фраза и 9 ключей.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Движение по сложным запутанным системам, решение непростых задач, испытания в различных временных пространствах, помогает осознать ребенку самого себя в настоящем, сопоставить опыт предыдущих поколений с современностью и заглянуть в будущее.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 течение смены сюжет легенды будет развиваться следующим образом:</w:t>
      </w:r>
    </w:p>
    <w:p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Завязка сюжета: д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ети прибывают на территорию </w:t>
      </w:r>
      <w:r w:rsidR="001969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детского оздоровительного лагеря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855A43">
        <w:rPr>
          <w:rFonts w:ascii="Times New Roman" w:eastAsia="Times New Roman" w:hAnsi="Times New Roman" w:cs="Times New Roman"/>
          <w:sz w:val="28"/>
          <w:szCs w:val="28"/>
          <w:lang w:bidi="ru-RU"/>
        </w:rPr>
        <w:t>Радуга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», где находится резиденция Хранителей лабиринта Времени. По мере знакомства ребята узнают о здешних легендах и о том, что они оказались здесь не случайно. Их предназначение – стать новыми хранителями и разыскать утраченные секреты. Завязка сюжета происходит в процессе организационного периода, течение первых </w:t>
      </w:r>
      <w:r w:rsidR="00855A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1-2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дней. Результатом организационного периода становится знакомство детей между собой, с лагерем, ознакомление с едиными педагогическими требованиями, определение направления и содержания деятельности.</w:t>
      </w:r>
    </w:p>
    <w:p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сюжетной линии: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овые, посвященные хранители отправляются в путешествие по лабиринту Времени при помощи различных устройств, которые они изготовили сами. Кто знает, куда их занесет случай. В Прошлое или Будущее, или же в совершенно иную реальность, где жизнь идет в другом порядке, более медленно или быстрее, чем в нашем, а может наизнанку. Каждое путешествие приносит хранителям новые истины, тайны, которые они собирают в своем заветном сундуке. Кроме того, ребята добывают важные артефакты для главной цели – утраченных тайн старейшин, за которыми охотятся 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недоброжелатели. Первая встреча с ними происходит в 17 веке (Европа, Средиземное море) период расцвета пиратства. Путешествие таит в себе много опасных, но очень интересныхсобытий.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Задача основного периода помочь ребенку овладеть новыми для него способами самореализации, новыми умениями и навыками.</w:t>
      </w:r>
    </w:p>
    <w:p w:rsidR="00474FA5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Кульминация: н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овые хранители настолько увлекаются путешествием во Времени и раскрытием тайн, что не замечают, как их накопленный опыт крадут недоброжелатели. Молодым хранителям необходимо первыми успеть найти главнее секреты старейшин. Ребята успешно справляются со своей миссией и возвращают обратно тайные знания. Задача данного периода: мотивация на основе новых ценностей, принципов жизнедеятельности. Реализация вновь усвоенных знаний, умений, навыков, обогащениеопытасамостоятельной и активной жизнедеятельности ребенка в качестве участника игры.</w:t>
      </w:r>
    </w:p>
    <w:p w:rsidR="00701D44" w:rsidRPr="00701D44" w:rsidRDefault="00474FA5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Развязка: п</w:t>
      </w:r>
      <w:r w:rsidR="00701D44"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рощание с лагерем, прощание со своими наставниками и членами команды. Путешествие по лабиринтам Времени завершается, тайны в безопасности, поэтому человечеству пока ничего не угрожает. Задача этапа: подвести детей к осознанию нового опыта, переносу новых ценностей в условия реального мира. Подведение итогов личной и коллективной деятельности на смене. Определение перспектив личностного роста. Хранители навсегда запомнят: познавай, сохраняй, приумножай.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701D44" w:rsidRPr="00701D44" w:rsidRDefault="00701D44" w:rsidP="00474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Этапы реализации программы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Предварительно, до начала работы лагеря все вожатые проходят подготовку в «Школе вожатого», где обучаются основам организации досуга детей в летний период. Важными составляющими в подготовке вожатых являются игровые технологии, методические рекомендации по работе с временным детским коллективом, основы возрастной психологии и т.д. По окончанию «Школы вожатого», каждый «выпускник» получает методическую копилку, где собрана необходимая информация для его успешной профессиональной деятельности.</w:t>
      </w:r>
    </w:p>
    <w:p w:rsidR="00474FA5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Важным моментом подготовки к работе является выполнение всех мероприятий по обеспечению безопасных условий пребывания детей в учреждении в летний период, прохождение медицинского осмотра всеми работниками лагеря.</w:t>
      </w:r>
    </w:p>
    <w:p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Далее следуют ключевые этапы реализации программы: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bidi="ru-RU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120"/>
        <w:gridCol w:w="115"/>
        <w:gridCol w:w="2834"/>
        <w:gridCol w:w="10"/>
        <w:gridCol w:w="2294"/>
      </w:tblGrid>
      <w:tr w:rsidR="00701D44" w:rsidRPr="00701D44" w:rsidTr="006472BD">
        <w:trPr>
          <w:trHeight w:val="292"/>
        </w:trPr>
        <w:tc>
          <w:tcPr>
            <w:tcW w:w="1702" w:type="dxa"/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Этап</w:t>
            </w:r>
            <w:proofErr w:type="spellEnd"/>
          </w:p>
        </w:tc>
        <w:tc>
          <w:tcPr>
            <w:tcW w:w="2235" w:type="dxa"/>
            <w:gridSpan w:val="2"/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Цель</w:t>
            </w:r>
            <w:proofErr w:type="spellEnd"/>
          </w:p>
        </w:tc>
        <w:tc>
          <w:tcPr>
            <w:tcW w:w="2844" w:type="dxa"/>
            <w:gridSpan w:val="2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Задачипрограммы</w:t>
            </w:r>
            <w:proofErr w:type="spellEnd"/>
          </w:p>
        </w:tc>
        <w:tc>
          <w:tcPr>
            <w:tcW w:w="2294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ЗадачиКВЕСТа</w:t>
            </w:r>
            <w:proofErr w:type="spellEnd"/>
          </w:p>
        </w:tc>
      </w:tr>
      <w:tr w:rsidR="00701D44" w:rsidRPr="00701D44" w:rsidTr="006472BD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Организацион</w:t>
            </w:r>
            <w:proofErr w:type="spellEnd"/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Решениезадач</w:t>
            </w:r>
            <w:proofErr w:type="spellEnd"/>
          </w:p>
        </w:tc>
        <w:tc>
          <w:tcPr>
            <w:tcW w:w="2834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Информированиедетей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</w:tc>
        <w:tc>
          <w:tcPr>
            <w:tcW w:w="2304" w:type="dxa"/>
            <w:gridSpan w:val="2"/>
            <w:tcBorders>
              <w:bottom w:val="nil"/>
            </w:tcBorders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Предъявлениеидеи</w:t>
            </w:r>
            <w:proofErr w:type="spellEnd"/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ный</w:t>
            </w:r>
            <w:proofErr w:type="spellEnd"/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адаптационного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родителей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о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программе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квестачерез</w:t>
            </w:r>
            <w:proofErr w:type="spellEnd"/>
          </w:p>
        </w:tc>
      </w:tr>
      <w:tr w:rsidR="00701D44" w:rsidRPr="00701D44" w:rsidTr="006472BD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474FA5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– 3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периода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Лабиринтвремени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представление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–</w:t>
            </w:r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 w:val="restart"/>
            <w:tcBorders>
              <w:top w:val="nil"/>
            </w:tcBorders>
          </w:tcPr>
          <w:p w:rsidR="006472BD" w:rsidRPr="00701D44" w:rsidRDefault="006472BD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июня</w:t>
            </w:r>
            <w:proofErr w:type="spellEnd"/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введениедетей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Созданиеусловийдля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театрализацию</w:t>
            </w:r>
            <w:proofErr w:type="spellEnd"/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сюжетигры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быстройадаптациидетей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общелагерной</w:t>
            </w:r>
            <w:proofErr w:type="spellEnd"/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вовременномколлективе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легенды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о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Тайном</w:t>
            </w:r>
            <w:proofErr w:type="spellEnd"/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Организация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обществе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самоуправления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в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отрядах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Интригаигры</w:t>
            </w:r>
            <w:proofErr w:type="spellEnd"/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соуправлениядетей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в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лагере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оформлениеотрядных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уголков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:rsidTr="00A45167">
        <w:trPr>
          <w:trHeight w:val="311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Входящаядиагностика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472BD" w:rsidRPr="00701D44" w:rsidTr="00A45167">
        <w:trPr>
          <w:trHeight w:val="2349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000000"/>
            </w:tcBorders>
          </w:tcPr>
          <w:p w:rsidR="006472BD" w:rsidRPr="00701D44" w:rsidRDefault="006472BD" w:rsidP="00BE6DF5">
            <w:pPr>
              <w:spacing w:line="247" w:lineRule="exac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Решению этих задач способствуют следующие мероприятия</w:t>
            </w: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: отрядные</w:t>
            </w:r>
          </w:p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 xml:space="preserve">экскурсии по лагерю; сбор-запуск «Лабиринты времени», Посвящение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в</w:t>
            </w:r>
            <w:proofErr w:type="gramEnd"/>
          </w:p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 xml:space="preserve">тайное общество (торжественное открытие смены), организационные сборы в отрядах (знакомство с игровой составляющей смены); «Огоньки знакомств»; презентация детских команд, оформление отрядных мест и уголков; игры на сплочение,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i/>
                <w:lang w:val="ru-RU" w:bidi="ru-RU"/>
              </w:rPr>
              <w:t>взаимодействие,</w:t>
            </w:r>
            <w:r w:rsidRPr="00EC063C">
              <w:rPr>
                <w:rFonts w:ascii="Times New Roman" w:eastAsia="Times New Roman" w:hAnsi="Times New Roman" w:cs="Times New Roman"/>
                <w:i/>
                <w:lang w:val="ru-RU" w:bidi="ru-RU"/>
              </w:rPr>
              <w:t>командообразование</w:t>
            </w:r>
            <w:proofErr w:type="spellEnd"/>
            <w:r w:rsidRPr="00EC063C">
              <w:rPr>
                <w:rFonts w:ascii="Times New Roman" w:eastAsia="Times New Roman" w:hAnsi="Times New Roman" w:cs="Times New Roman"/>
                <w:i/>
                <w:lang w:val="ru-RU" w:bidi="ru-RU"/>
              </w:rPr>
              <w:t xml:space="preserve"> и многое другое.</w:t>
            </w:r>
          </w:p>
        </w:tc>
      </w:tr>
      <w:tr w:rsidR="00701D44" w:rsidRPr="00701D44" w:rsidTr="006472BD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Основной</w:t>
            </w:r>
            <w:proofErr w:type="spellEnd"/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701D44" w:rsidRPr="00701D44" w:rsidRDefault="00701D44" w:rsidP="00BE6DF5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Созданиеусловий</w:t>
            </w:r>
            <w:proofErr w:type="spellEnd"/>
          </w:p>
        </w:tc>
        <w:tc>
          <w:tcPr>
            <w:tcW w:w="2844" w:type="dxa"/>
            <w:gridSpan w:val="2"/>
            <w:tcBorders>
              <w:bottom w:val="nil"/>
            </w:tcBorders>
          </w:tcPr>
          <w:p w:rsidR="00701D44" w:rsidRPr="00701D44" w:rsidRDefault="00701D44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Контрольза</w:t>
            </w:r>
            <w:proofErr w:type="spellEnd"/>
          </w:p>
        </w:tc>
        <w:tc>
          <w:tcPr>
            <w:tcW w:w="2294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Запуск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</w:t>
            </w: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(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деятельностн</w:t>
            </w:r>
            <w:proofErr w:type="spellEnd"/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дляреализации</w:t>
            </w:r>
            <w:proofErr w:type="spellEnd"/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состояниемздоровья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разворачиваниеквеста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:</w:t>
            </w: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ый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)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программы</w:t>
            </w:r>
            <w:proofErr w:type="spellEnd"/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эмоционального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Определениемиссии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87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60522D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4 – </w:t>
            </w:r>
            <w:r w:rsidR="0060522D">
              <w:rPr>
                <w:rFonts w:ascii="Times New Roman" w:eastAsia="Times New Roman" w:hAnsi="Times New Roman" w:cs="Times New Roman"/>
                <w:lang w:val="ru-RU" w:bidi="ru-RU"/>
              </w:rPr>
              <w:t>20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июня</w:t>
            </w:r>
            <w:proofErr w:type="spellEnd"/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Лабиринты</w:t>
            </w:r>
            <w:proofErr w:type="spellEnd"/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самочувствиядетей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Мотивациядетей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времени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 и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Созданиеусловийдля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Предъявление</w:t>
            </w:r>
            <w:proofErr w:type="spellEnd"/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самореализации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в</w:t>
            </w: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активногоотдыха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условий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нейкаждогоребёнка</w:t>
            </w:r>
            <w:proofErr w:type="spellEnd"/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оздоровления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Распределениеролей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</w:t>
            </w: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Организация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функций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разнообразной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Прохождениеквеста</w:t>
            </w:r>
            <w:proofErr w:type="spellEnd"/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творческой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командамиотрядов</w:t>
            </w:r>
            <w:proofErr w:type="spellEnd"/>
            <w:proofErr w:type="gram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деятельностипо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освоениюкультурно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нравственных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ценностей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6472BD" w:rsidRPr="00701D44" w:rsidTr="006472BD">
        <w:trPr>
          <w:trHeight w:val="2121"/>
        </w:trPr>
        <w:tc>
          <w:tcPr>
            <w:tcW w:w="1702" w:type="dxa"/>
            <w:vMerge w:val="restart"/>
            <w:tcBorders>
              <w:top w:val="nil"/>
              <w:bottom w:val="single" w:sz="4" w:space="0" w:color="000000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single" w:sz="4" w:space="0" w:color="000000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single" w:sz="4" w:space="0" w:color="000000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Активное участие детских объединений в создании сюжета игры, реализация детских инициатив.</w:t>
            </w:r>
          </w:p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- Функционирование</w:t>
            </w:r>
          </w:p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 xml:space="preserve">органов </w:t>
            </w:r>
            <w:proofErr w:type="gramStart"/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детского</w:t>
            </w:r>
            <w:proofErr w:type="gramEnd"/>
          </w:p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spellStart"/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соуправления</w:t>
            </w:r>
            <w:proofErr w:type="spellEnd"/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;</w:t>
            </w:r>
          </w:p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AD4A3E">
              <w:rPr>
                <w:rFonts w:ascii="Times New Roman" w:eastAsia="Times New Roman" w:hAnsi="Times New Roman" w:cs="Times New Roman"/>
                <w:lang w:val="ru-RU" w:bidi="ru-RU"/>
              </w:rPr>
              <w:t>- Текущая диагностика</w:t>
            </w:r>
          </w:p>
        </w:tc>
        <w:tc>
          <w:tcPr>
            <w:tcW w:w="2294" w:type="dxa"/>
            <w:tcBorders>
              <w:top w:val="nil"/>
              <w:bottom w:val="single" w:sz="4" w:space="0" w:color="000000"/>
            </w:tcBorders>
          </w:tcPr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6472BD" w:rsidRPr="00701D44" w:rsidTr="00A45167">
        <w:trPr>
          <w:trHeight w:val="269"/>
        </w:trPr>
        <w:tc>
          <w:tcPr>
            <w:tcW w:w="1702" w:type="dxa"/>
            <w:vMerge/>
          </w:tcPr>
          <w:p w:rsidR="006472BD" w:rsidRPr="00AD4A3E" w:rsidRDefault="006472BD" w:rsidP="00BE6DF5">
            <w:pPr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bottom w:val="nil"/>
            </w:tcBorders>
          </w:tcPr>
          <w:p w:rsidR="006472BD" w:rsidRPr="00701D44" w:rsidRDefault="006472BD" w:rsidP="00BE6DF5">
            <w:pPr>
              <w:spacing w:line="241" w:lineRule="exac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Решению этих задач способствуют следующие мероприятия: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Основные</w:t>
            </w:r>
          </w:p>
        </w:tc>
      </w:tr>
      <w:tr w:rsidR="006472BD" w:rsidRPr="00701D44" w:rsidTr="00A45167">
        <w:trPr>
          <w:trHeight w:val="290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spellStart"/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квесты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(«В поисках хранителя лабиринта времени», «Пиратские</w:t>
            </w:r>
            <w:proofErr w:type="gramEnd"/>
          </w:p>
        </w:tc>
      </w:tr>
      <w:tr w:rsidR="006472BD" w:rsidRPr="00701D44" w:rsidTr="00A45167">
        <w:trPr>
          <w:trHeight w:val="295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головоломки», «Все на поиски», «В поисках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утраченного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: 9 ключей»),</w:t>
            </w:r>
          </w:p>
        </w:tc>
      </w:tr>
      <w:tr w:rsidR="006472BD" w:rsidRPr="00701D44" w:rsidTr="00A45167">
        <w:trPr>
          <w:trHeight w:val="303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gramStart"/>
            <w:r w:rsidRPr="00701D44">
              <w:rPr>
                <w:rFonts w:ascii="Arial" w:eastAsia="Times New Roman" w:hAnsi="Arial" w:cs="Times New Roman"/>
                <w:lang w:val="ru-RU" w:bidi="ru-RU"/>
              </w:rPr>
              <w:t xml:space="preserve">творческие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конкурсы шоу-программы («Время лететь в космос», «Человек</w:t>
            </w:r>
            <w:proofErr w:type="gramEnd"/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/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будущего: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Мистер Х», «Ты не ты»), спортивные состязания и игры,</w:t>
            </w:r>
            <w:proofErr w:type="gramEnd"/>
          </w:p>
        </w:tc>
      </w:tr>
      <w:tr w:rsidR="006472BD" w:rsidRPr="00701D44" w:rsidTr="00A45167">
        <w:trPr>
          <w:trHeight w:val="291"/>
        </w:trPr>
        <w:tc>
          <w:tcPr>
            <w:tcW w:w="1702" w:type="dxa"/>
            <w:vMerge/>
            <w:tcBorders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6472BD" w:rsidRPr="00701D44" w:rsidRDefault="006472BD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интеллектуальные игры («Загадки древности», «Загадки параллельных</w:t>
            </w:r>
            <w:proofErr w:type="gramEnd"/>
          </w:p>
        </w:tc>
      </w:tr>
      <w:tr w:rsidR="00701D44" w:rsidRPr="00701D44" w:rsidTr="006472BD">
        <w:trPr>
          <w:trHeight w:val="312"/>
        </w:trPr>
        <w:tc>
          <w:tcPr>
            <w:tcW w:w="1702" w:type="dxa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миров</w:t>
            </w:r>
            <w:proofErr w:type="spellEnd"/>
            <w:proofErr w:type="gram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», «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Истинынаоборот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»).</w:t>
            </w:r>
          </w:p>
        </w:tc>
      </w:tr>
      <w:tr w:rsidR="00701D44" w:rsidRPr="00701D44" w:rsidTr="006472BD">
        <w:trPr>
          <w:trHeight w:val="274"/>
        </w:trPr>
        <w:tc>
          <w:tcPr>
            <w:tcW w:w="1702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Итоговый</w:t>
            </w:r>
            <w:proofErr w:type="spellEnd"/>
          </w:p>
        </w:tc>
        <w:tc>
          <w:tcPr>
            <w:tcW w:w="2120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Осмысление</w:t>
            </w:r>
            <w:proofErr w:type="spellEnd"/>
          </w:p>
        </w:tc>
        <w:tc>
          <w:tcPr>
            <w:tcW w:w="2959" w:type="dxa"/>
            <w:gridSpan w:val="3"/>
            <w:tcBorders>
              <w:bottom w:val="nil"/>
            </w:tcBorders>
          </w:tcPr>
          <w:p w:rsidR="00701D44" w:rsidRPr="00701D44" w:rsidRDefault="00701D44" w:rsidP="00BE6DF5">
            <w:pPr>
              <w:spacing w:line="243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Организациярефлексии</w:t>
            </w:r>
            <w:proofErr w:type="spellEnd"/>
          </w:p>
        </w:tc>
        <w:tc>
          <w:tcPr>
            <w:tcW w:w="2294" w:type="dxa"/>
            <w:tcBorders>
              <w:bottom w:val="nil"/>
            </w:tcBorders>
          </w:tcPr>
          <w:p w:rsidR="00701D44" w:rsidRPr="00701D44" w:rsidRDefault="00701D44" w:rsidP="00BE6DF5">
            <w:pPr>
              <w:spacing w:line="243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Завершениеквеста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(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заключитель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процессов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навсехуровнях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Подведениеитогов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lastRenderedPageBreak/>
              <w:t>ный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деятельностидетей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(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самореализация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рейтинги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</w:tr>
      <w:tr w:rsidR="00701D44" w:rsidRPr="00701D44" w:rsidTr="006472BD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60522D" w:rsidP="0060522D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2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>1 – 2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4</w:t>
            </w:r>
            <w:proofErr w:type="spellStart"/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>июня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в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периодсмены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удовлетворенность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Заключительное</w:t>
            </w:r>
            <w:proofErr w:type="spellEnd"/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анализуровня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итогами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);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представление</w:t>
            </w:r>
            <w:proofErr w:type="spellEnd"/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индивидуального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Оказаниепомощи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ростакаждого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ребёнку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в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оформленииим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участникасмены</w:t>
            </w:r>
            <w:proofErr w:type="spellEnd"/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итоговсамостоятельной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их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презентации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Диагностика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и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анализ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результативности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деятельности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ДОЛ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1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60522D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r w:rsidR="0060522D">
              <w:rPr>
                <w:rFonts w:ascii="Times New Roman" w:eastAsia="Times New Roman" w:hAnsi="Times New Roman" w:cs="Times New Roman"/>
                <w:lang w:val="ru-RU" w:bidi="ru-RU"/>
              </w:rPr>
              <w:t>Радуга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 в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рамкахпрограммы</w:t>
            </w:r>
            <w:proofErr w:type="spellEnd"/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01D44" w:rsidRPr="00701D44" w:rsidTr="006472BD">
        <w:trPr>
          <w:trHeight w:val="459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959" w:type="dxa"/>
            <w:gridSpan w:val="3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Лабиринтывремени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</w:t>
            </w:r>
          </w:p>
        </w:tc>
        <w:tc>
          <w:tcPr>
            <w:tcW w:w="2294" w:type="dxa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701D44" w:rsidRPr="00701D44" w:rsidTr="00F129B7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373" w:type="dxa"/>
            <w:gridSpan w:val="5"/>
            <w:tcBorders>
              <w:bottom w:val="nil"/>
            </w:tcBorders>
          </w:tcPr>
          <w:p w:rsidR="00701D44" w:rsidRPr="00701D44" w:rsidRDefault="00701D44" w:rsidP="00BE6DF5">
            <w:pPr>
              <w:spacing w:line="246" w:lineRule="exact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Решению этих задач способствуют следующие мероприятия:</w:t>
            </w:r>
          </w:p>
        </w:tc>
      </w:tr>
      <w:tr w:rsidR="00701D44" w:rsidRPr="00701D44" w:rsidTr="00F129B7">
        <w:trPr>
          <w:trHeight w:val="289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Заключительныйквест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«В поисках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утраченного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: 9 ключей», закрытие</w:t>
            </w:r>
          </w:p>
        </w:tc>
      </w:tr>
      <w:tr w:rsidR="00701D44" w:rsidRPr="00701D44" w:rsidTr="00F129B7">
        <w:trPr>
          <w:trHeight w:val="290"/>
        </w:trPr>
        <w:tc>
          <w:tcPr>
            <w:tcW w:w="1702" w:type="dxa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bottom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тренировочного комплекса хранителей, закрытие «Олимпийских игр»,</w:t>
            </w:r>
          </w:p>
        </w:tc>
      </w:tr>
      <w:tr w:rsidR="00701D44" w:rsidRPr="00701D44" w:rsidTr="00F129B7">
        <w:trPr>
          <w:trHeight w:val="313"/>
        </w:trPr>
        <w:tc>
          <w:tcPr>
            <w:tcW w:w="1702" w:type="dxa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373" w:type="dxa"/>
            <w:gridSpan w:val="5"/>
            <w:tcBorders>
              <w:top w:val="nil"/>
            </w:tcBorders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Выпускнойхранителейлабиринтавремени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»</w:t>
            </w:r>
          </w:p>
        </w:tc>
      </w:tr>
    </w:tbl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89" w:lineRule="exact"/>
        <w:rPr>
          <w:rFonts w:ascii="Times New Roman" w:eastAsia="Times New Roman" w:hAnsi="Times New Roman" w:cs="Times New Roman"/>
          <w:sz w:val="8"/>
          <w:szCs w:val="28"/>
          <w:lang w:bidi="ru-RU"/>
        </w:rPr>
      </w:pPr>
    </w:p>
    <w:p w:rsidR="009F6E8A" w:rsidRPr="00701D44" w:rsidRDefault="009F6E8A" w:rsidP="00BE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t>ПЛАН-СЕТКА 1 смены «Лабиринт времени»</w:t>
      </w:r>
    </w:p>
    <w:p w:rsidR="00701D44" w:rsidRDefault="00701D44" w:rsidP="00BE6DF5">
      <w:pPr>
        <w:widowControl w:val="0"/>
        <w:autoSpaceDE w:val="0"/>
        <w:autoSpaceDN w:val="0"/>
        <w:spacing w:after="0" w:line="89" w:lineRule="exact"/>
        <w:rPr>
          <w:rFonts w:ascii="Times New Roman" w:eastAsia="Times New Roman" w:hAnsi="Times New Roman" w:cs="Times New Roman"/>
          <w:sz w:val="8"/>
          <w:lang w:bidi="ru-RU"/>
        </w:rPr>
      </w:pPr>
    </w:p>
    <w:tbl>
      <w:tblPr>
        <w:tblW w:w="9876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2646"/>
        <w:gridCol w:w="6237"/>
      </w:tblGrid>
      <w:tr w:rsidR="009F6E8A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9F6E8A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9F6E8A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9F6E8A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F6E8A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E8A" w:rsidRPr="00B1663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5B6957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4EA8">
              <w:rPr>
                <w:rFonts w:ascii="Times New Roman" w:hAnsi="Times New Roman" w:cs="Times New Roman"/>
                <w:sz w:val="28"/>
                <w:szCs w:val="28"/>
              </w:rPr>
              <w:t>В контакте со временем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встреча участников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E74EA8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Сбор-запуск«В мире тайн времени»</w:t>
            </w:r>
          </w:p>
          <w:p w:rsidR="005B6957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Вводные инструктажи по ТБ, ПБ, ПДД («Безопасный маршрут от ЦДТ и до дома»)</w:t>
            </w:r>
          </w:p>
          <w:p w:rsidR="009F6E8A" w:rsidRDefault="005B6957" w:rsidP="005B69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Творческая встреча «Рады знакомству» (о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трядные мероприятия на знакомство и сплочение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6957" w:rsidRPr="00B16633" w:rsidRDefault="005B6957" w:rsidP="005B6957">
            <w:pPr>
              <w:pStyle w:val="a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Арт-мастерская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(оформление отрядных уголков и символики отряда)</w:t>
            </w:r>
          </w:p>
        </w:tc>
      </w:tr>
      <w:tr w:rsidR="009F6E8A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Pr="00B16633" w:rsidRDefault="009F6E8A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тайное общество»</w:t>
            </w:r>
          </w:p>
          <w:p w:rsidR="009F6E8A" w:rsidRPr="00B16633" w:rsidRDefault="009F6E8A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 №1 «В поисках хранителя лабиринта времени» </w:t>
            </w:r>
          </w:p>
          <w:p w:rsidR="009F6E8A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Репетиции, отрядные мероприятия, подготовка к открытию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 школы хранителей лабиринта времени</w:t>
            </w:r>
            <w:r w:rsidR="009F6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E8A" w:rsidRPr="00E74EA8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смены«Посвящение в тайное общество»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E8A" w:rsidRPr="00760538" w:rsidRDefault="005B695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9F6E8A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E8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Default="009F6E8A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Назад в прошлое </w:t>
            </w:r>
            <w:r w:rsidR="00B7288F" w:rsidRPr="00E74EA8">
              <w:rPr>
                <w:rFonts w:ascii="Times New Roman" w:hAnsi="Times New Roman" w:cs="Times New Roman"/>
                <w:sz w:val="28"/>
                <w:szCs w:val="28"/>
              </w:rPr>
              <w:t>«На первых олимпийских играх»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A" w:rsidRDefault="00B7288F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Игра «Загадки древности» </w:t>
            </w:r>
          </w:p>
          <w:p w:rsidR="009F6E8A" w:rsidRDefault="00B7288F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6E8A" w:rsidRPr="00E74EA8">
              <w:rPr>
                <w:rFonts w:ascii="Times New Roman" w:hAnsi="Times New Roman" w:cs="Times New Roman"/>
                <w:sz w:val="28"/>
                <w:szCs w:val="28"/>
              </w:rPr>
              <w:t>Открытие первых олимпийских игр</w:t>
            </w:r>
            <w:r w:rsidRPr="00B7288F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spellStart"/>
            <w:r w:rsidRPr="00B7288F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B7288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приглашает»</w:t>
            </w:r>
          </w:p>
          <w:p w:rsidR="00B7288F" w:rsidRPr="006B6DC2" w:rsidRDefault="00B7288F" w:rsidP="0007161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161B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на Олимпийских играх»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Назад в прошлое (Россия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«Унылая пора, очей очарованье»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Игра-путешествие «Литературный дилижанс».</w:t>
            </w:r>
          </w:p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758E9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1758E9">
              <w:rPr>
                <w:rFonts w:ascii="Times New Roman" w:hAnsi="Times New Roman" w:cs="Times New Roman"/>
                <w:sz w:val="28"/>
                <w:szCs w:val="28"/>
              </w:rPr>
              <w:t xml:space="preserve"> солон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«Читаем Пушкина…»</w:t>
            </w:r>
          </w:p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Экскурсия в библиотеку.</w:t>
            </w:r>
          </w:p>
          <w:p w:rsidR="00A45167" w:rsidRPr="002438B6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F77C45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Назад в прошлое:</w:t>
            </w:r>
          </w:p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потерянные</w:t>
            </w:r>
            <w:proofErr w:type="gramEnd"/>
            <w:r w:rsidRPr="00F77C45">
              <w:rPr>
                <w:rFonts w:ascii="Times New Roman" w:hAnsi="Times New Roman" w:cs="Times New Roman"/>
                <w:sz w:val="28"/>
                <w:szCs w:val="28"/>
              </w:rPr>
              <w:t xml:space="preserve"> во времени пиратов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Квест№2 «Пиратские головоломки» встреча с врагом</w:t>
            </w:r>
          </w:p>
          <w:p w:rsidR="00A45167" w:rsidRPr="006B6DC2" w:rsidRDefault="00A45167" w:rsidP="00A4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«Пиратская вечеринка»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F77C45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Назад в прошлое</w:t>
            </w:r>
          </w:p>
          <w:p w:rsidR="00A45167" w:rsidRPr="00B16633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(Россия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«Виват, гардемарины!» - турнир </w:t>
            </w:r>
          </w:p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Серия мастер-классов для детей «Академия веселых наук»</w:t>
            </w:r>
          </w:p>
          <w:p w:rsidR="00A45167" w:rsidRPr="00B16633" w:rsidRDefault="00A45167" w:rsidP="005820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рисунков «Костюмированный портрет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4E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CC63F3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516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F77C45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Назад в прошлое</w:t>
            </w:r>
          </w:p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(ССС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ранители XX века – пионеры)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D2BA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Игра-развлечение </w:t>
            </w:r>
            <w:r w:rsidRPr="00F622A8">
              <w:rPr>
                <w:rFonts w:ascii="Times New Roman" w:hAnsi="Times New Roman" w:cs="Times New Roman"/>
                <w:sz w:val="28"/>
                <w:szCs w:val="28"/>
              </w:rPr>
              <w:t>"Путешествие по островам Пионерии"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167" w:rsidRPr="001343AF" w:rsidRDefault="00A45167" w:rsidP="006472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«Смотр строя и песни»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CC63F3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516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настоящем</w:t>
            </w:r>
          </w:p>
          <w:p w:rsidR="00A45167" w:rsidRPr="00F77C45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(Открытия Нового времени)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D2BA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Интерактивная игра «Устами младенца»</w:t>
            </w:r>
          </w:p>
          <w:p w:rsidR="00A45167" w:rsidRDefault="00A45167" w:rsidP="00AD2BA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ФотоЭнкаунтер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167" w:rsidRPr="00F77C45" w:rsidRDefault="00A45167" w:rsidP="00AD2BA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улицах поселка».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B16633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C45">
              <w:rPr>
                <w:rFonts w:ascii="Times New Roman" w:hAnsi="Times New Roman" w:cs="Times New Roman"/>
                <w:sz w:val="28"/>
                <w:szCs w:val="28"/>
              </w:rPr>
              <w:t>Вперед в будущее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1D98">
              <w:rPr>
                <w:rFonts w:ascii="Times New Roman" w:hAnsi="Times New Roman" w:cs="Times New Roman"/>
                <w:sz w:val="28"/>
                <w:szCs w:val="28"/>
              </w:rPr>
              <w:t>Творческий конкурс«Послание новым поколениям»</w:t>
            </w:r>
          </w:p>
          <w:p w:rsidR="00A45167" w:rsidRPr="00691D16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D9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–«Человек будущего: Мистер Х»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Вперед в будущее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632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Игра по станциям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Эколайф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167" w:rsidRPr="00C50BCF" w:rsidRDefault="00A45167" w:rsidP="002F38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ритма»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B16633" w:rsidRDefault="00A45167" w:rsidP="00CC63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Вперед в будущее</w:t>
            </w:r>
          </w:p>
          <w:p w:rsidR="00A45167" w:rsidRPr="00B16633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 xml:space="preserve">Кест№3 «Все на поиски» </w:t>
            </w:r>
          </w:p>
          <w:p w:rsidR="00A45167" w:rsidRPr="0068221C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программа«Леди будущего»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Faschion</w:t>
            </w:r>
            <w:proofErr w:type="spellEnd"/>
            <w:r w:rsidRPr="00ED0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произвол»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B16633" w:rsidRDefault="00A45167" w:rsidP="00B92D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B1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B16633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Вперед в будущее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1B398B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«Мы прибыли из будущего»</w:t>
            </w:r>
          </w:p>
          <w:p w:rsidR="00A45167" w:rsidRPr="001B398B" w:rsidRDefault="00A45167" w:rsidP="00A26D1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Тематическая дискотека «Точь-в-точь»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92D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День вне времени и пространства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2863A6" w:rsidRDefault="00A45167" w:rsidP="002863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863A6">
              <w:rPr>
                <w:rFonts w:ascii="Times New Roman" w:hAnsi="Times New Roman" w:cs="Times New Roman"/>
                <w:sz w:val="28"/>
                <w:szCs w:val="28"/>
              </w:rPr>
              <w:t>«В лабиринте времени — молодёжь» –</w:t>
            </w:r>
          </w:p>
          <w:p w:rsidR="00A45167" w:rsidRDefault="00A45167" w:rsidP="002863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3A6">
              <w:rPr>
                <w:rFonts w:ascii="Times New Roman" w:hAnsi="Times New Roman" w:cs="Times New Roman"/>
                <w:sz w:val="28"/>
                <w:szCs w:val="28"/>
              </w:rPr>
              <w:t>выставка-коллажрисунки, молодёжные аксессуары иподелки)</w:t>
            </w:r>
            <w:proofErr w:type="gramEnd"/>
          </w:p>
          <w:p w:rsidR="00A45167" w:rsidRDefault="00A45167" w:rsidP="002863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Творческий проект «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Семейные секреты успеха!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602F" w:rsidRPr="00C50BCF" w:rsidRDefault="0014602F" w:rsidP="002863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92D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1B398B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Снова в путь:</w:t>
            </w:r>
          </w:p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1B398B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Нереальный спорт (фантастическая эстафета)</w:t>
            </w:r>
          </w:p>
          <w:p w:rsidR="00A45167" w:rsidRPr="00C50BCF" w:rsidRDefault="00A45167" w:rsidP="000D09D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игра«Загадки параллельных 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B92DC5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  <w:r w:rsidR="00A4516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B16633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 другой реальности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все наоборот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2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46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 xml:space="preserve">Квест№4: </w:t>
            </w:r>
            <w:r w:rsidR="001460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</w:t>
            </w:r>
            <w:proofErr w:type="gramStart"/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>утраченного</w:t>
            </w:r>
            <w:proofErr w:type="gramEnd"/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 xml:space="preserve"> – 9 ключей</w:t>
            </w:r>
            <w:r w:rsidR="00146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167" w:rsidRPr="00D549A8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шоу – пародий</w:t>
            </w:r>
          </w:p>
          <w:p w:rsidR="00A45167" w:rsidRPr="003316E4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«Ты не ты»</w:t>
            </w:r>
          </w:p>
        </w:tc>
      </w:tr>
      <w:tr w:rsidR="0035066B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Default="0035066B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Pr="001B398B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Снова в путь:</w:t>
            </w:r>
          </w:p>
          <w:p w:rsidR="0035066B" w:rsidRPr="00C50BCF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98B">
              <w:rPr>
                <w:rFonts w:ascii="Times New Roman" w:hAnsi="Times New Roman" w:cs="Times New Roman"/>
                <w:sz w:val="28"/>
                <w:szCs w:val="28"/>
              </w:rPr>
              <w:t>Параллельные миры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Pr="001B398B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невыученных уроков».</w:t>
            </w:r>
          </w:p>
          <w:p w:rsidR="0035066B" w:rsidRPr="00C50BCF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Творческий конкурс «Привет, цивилизации!» </w:t>
            </w:r>
          </w:p>
        </w:tc>
      </w:tr>
      <w:tr w:rsidR="0035066B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Default="0035066B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Pr="00B16633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 другой реальности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все наоборот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Pr="00D549A8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пародий «Один в один»</w:t>
            </w:r>
          </w:p>
          <w:p w:rsidR="0035066B" w:rsidRPr="003316E4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Виртуальная экскурсия «Музей восковых фигур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066B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Default="0035066B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 другой реаль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35066B" w:rsidRPr="00B16633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«Сами создаем лучший из миров»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B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звукооператоров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Озвуч-ка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066B" w:rsidRPr="006B7D1B" w:rsidRDefault="0035066B" w:rsidP="00D550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2BD">
              <w:rPr>
                <w:rFonts w:ascii="Times New Roman" w:hAnsi="Times New Roman" w:cs="Times New Roman"/>
                <w:sz w:val="28"/>
                <w:szCs w:val="28"/>
              </w:rPr>
              <w:t>Краеведческий час «Колесо истории, или путешествие по родномукраю».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685A88" w:rsidP="00685A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A4516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 другой реаль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A45167" w:rsidRPr="00B16633" w:rsidRDefault="00A45167" w:rsidP="002863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«Сами создаем лучший из миров»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4602F" w:rsidRPr="00D549A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программа: </w:t>
            </w:r>
            <w:r w:rsidR="0014602F">
              <w:rPr>
                <w:rFonts w:ascii="Times New Roman" w:hAnsi="Times New Roman" w:cs="Times New Roman"/>
                <w:sz w:val="28"/>
                <w:szCs w:val="28"/>
              </w:rPr>
              <w:t>«Лучший лицедей!»</w:t>
            </w:r>
          </w:p>
          <w:p w:rsidR="00A45167" w:rsidRPr="006B7D1B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Мастерская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685A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C50BCF" w:rsidRDefault="0014602F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 контакте со временем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AD2D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рисунков на асфальте «</w:t>
            </w:r>
            <w:r w:rsidRPr="00AD2D75">
              <w:rPr>
                <w:rFonts w:ascii="Times New Roman" w:hAnsi="Times New Roman" w:cs="Times New Roman"/>
                <w:sz w:val="28"/>
                <w:szCs w:val="28"/>
              </w:rPr>
              <w:t>«В мире нет ничего лучше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приятнее дружбы»</w:t>
            </w:r>
          </w:p>
          <w:p w:rsidR="00A45167" w:rsidRPr="00C50BCF" w:rsidRDefault="0014602F" w:rsidP="00AD2D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167">
              <w:rPr>
                <w:rFonts w:ascii="Times New Roman" w:hAnsi="Times New Roman" w:cs="Times New Roman"/>
                <w:sz w:val="28"/>
                <w:szCs w:val="28"/>
              </w:rPr>
              <w:t>. Громить врага нам помогала песня, а песню подвига здесь каждый написал (конкурс военных песен)</w:t>
            </w:r>
          </w:p>
        </w:tc>
      </w:tr>
      <w:tr w:rsidR="00A45167" w:rsidRPr="007767FF" w:rsidTr="005B6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Default="00A45167" w:rsidP="00685A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D549A8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со временем.</w:t>
            </w:r>
          </w:p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смены.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7" w:rsidRPr="00D549A8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A45167" w:rsidRPr="00D549A8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D549A8">
              <w:rPr>
                <w:rFonts w:ascii="Times New Roman" w:hAnsi="Times New Roman" w:cs="Times New Roman"/>
                <w:sz w:val="28"/>
                <w:szCs w:val="28"/>
              </w:rPr>
              <w:t xml:space="preserve"> хранителей лабиринта времени»</w:t>
            </w:r>
          </w:p>
          <w:p w:rsidR="00A45167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Записки на память «Смена прошла чередой многоточий…»</w:t>
            </w:r>
          </w:p>
          <w:p w:rsidR="00A45167" w:rsidRPr="00C50BCF" w:rsidRDefault="00A45167" w:rsidP="00BE6D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49A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</w:tbl>
    <w:p w:rsidR="009F6E8A" w:rsidRDefault="009F6E8A" w:rsidP="00BE6DF5">
      <w:pPr>
        <w:widowControl w:val="0"/>
        <w:autoSpaceDE w:val="0"/>
        <w:autoSpaceDN w:val="0"/>
        <w:spacing w:after="0" w:line="89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F6E8A" w:rsidRDefault="009F6E8A" w:rsidP="00BE6DF5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67152" w:rsidRDefault="00567152" w:rsidP="00BE6DF5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1D44" w:rsidRPr="00FB0D5E" w:rsidRDefault="00474FA5" w:rsidP="00474FA5">
      <w:pPr>
        <w:widowControl w:val="0"/>
        <w:tabs>
          <w:tab w:val="left" w:pos="349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V</w:t>
      </w: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F22CB4"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Ресурсное обеспечение программы</w:t>
      </w:r>
    </w:p>
    <w:p w:rsidR="00474FA5" w:rsidRPr="00474FA5" w:rsidRDefault="00474FA5" w:rsidP="00474FA5">
      <w:pPr>
        <w:widowControl w:val="0"/>
        <w:tabs>
          <w:tab w:val="left" w:pos="349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22CB4" w:rsidRPr="00584EC7" w:rsidRDefault="00F22CB4" w:rsidP="00BE6DF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474FA5" w:rsidRDefault="00F22CB4" w:rsidP="0047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Лагерь  представляет собой </w:t>
      </w:r>
      <w:r w:rsidR="00B740D4">
        <w:rPr>
          <w:rFonts w:ascii="Times New Roman" w:hAnsi="Times New Roman" w:cs="Times New Roman"/>
          <w:sz w:val="28"/>
          <w:szCs w:val="28"/>
        </w:rPr>
        <w:t>несколько классных комнат в здании школы</w:t>
      </w:r>
      <w:r w:rsidRPr="002A3BF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22CB4" w:rsidRPr="002A3BF3" w:rsidRDefault="00F22CB4" w:rsidP="0047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</w:t>
      </w:r>
      <w:r w:rsidRPr="002A3BF3">
        <w:rPr>
          <w:rFonts w:ascii="Times New Roman" w:hAnsi="Times New Roman" w:cs="Times New Roman"/>
          <w:sz w:val="28"/>
          <w:szCs w:val="28"/>
        </w:rPr>
        <w:t xml:space="preserve"> лагере </w:t>
      </w:r>
      <w:r>
        <w:rPr>
          <w:rFonts w:ascii="Times New Roman" w:hAnsi="Times New Roman" w:cs="Times New Roman"/>
          <w:sz w:val="28"/>
          <w:szCs w:val="28"/>
        </w:rPr>
        <w:t>осуществляется в столовой при М</w:t>
      </w:r>
      <w:r w:rsidR="00B740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740D4">
        <w:rPr>
          <w:rFonts w:ascii="Times New Roman" w:hAnsi="Times New Roman" w:cs="Times New Roman"/>
          <w:sz w:val="28"/>
          <w:szCs w:val="28"/>
        </w:rPr>
        <w:t>Путятинская</w:t>
      </w:r>
      <w:proofErr w:type="spellEnd"/>
      <w:r w:rsidR="00B740D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A3BF3">
        <w:rPr>
          <w:rFonts w:ascii="Times New Roman" w:hAnsi="Times New Roman" w:cs="Times New Roman"/>
          <w:sz w:val="28"/>
          <w:szCs w:val="28"/>
        </w:rPr>
        <w:t>. Горячим питанием охвачены все дети.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lastRenderedPageBreak/>
        <w:t xml:space="preserve">Здание лагеря оснащено водопроводом и отоплением.   Имеется  </w:t>
      </w:r>
      <w:r>
        <w:rPr>
          <w:rFonts w:ascii="Times New Roman" w:hAnsi="Times New Roman" w:cs="Times New Roman"/>
          <w:sz w:val="28"/>
          <w:szCs w:val="28"/>
        </w:rPr>
        <w:t>небольшая прилегающая к зданию территория.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Для реализации  услуг в лагере имеется </w:t>
      </w:r>
      <w:r>
        <w:rPr>
          <w:rFonts w:ascii="Times New Roman" w:hAnsi="Times New Roman" w:cs="Times New Roman"/>
          <w:sz w:val="28"/>
          <w:szCs w:val="28"/>
        </w:rPr>
        <w:t xml:space="preserve">3 кабинета </w:t>
      </w:r>
      <w:r w:rsidRPr="002A3BF3">
        <w:rPr>
          <w:rFonts w:ascii="Times New Roman" w:hAnsi="Times New Roman" w:cs="Times New Roman"/>
          <w:sz w:val="28"/>
          <w:szCs w:val="28"/>
        </w:rPr>
        <w:t>для осуществления кружковой  работы</w:t>
      </w:r>
      <w:r>
        <w:rPr>
          <w:rFonts w:ascii="Times New Roman" w:hAnsi="Times New Roman" w:cs="Times New Roman"/>
          <w:sz w:val="28"/>
          <w:szCs w:val="28"/>
        </w:rPr>
        <w:t xml:space="preserve">, актовый зал </w:t>
      </w:r>
      <w:r w:rsidRPr="002A3BF3">
        <w:rPr>
          <w:rFonts w:ascii="Times New Roman" w:hAnsi="Times New Roman" w:cs="Times New Roman"/>
          <w:sz w:val="28"/>
          <w:szCs w:val="28"/>
        </w:rPr>
        <w:t>оборудован необходимой те</w:t>
      </w:r>
      <w:r>
        <w:rPr>
          <w:rFonts w:ascii="Times New Roman" w:hAnsi="Times New Roman" w:cs="Times New Roman"/>
          <w:sz w:val="28"/>
          <w:szCs w:val="28"/>
        </w:rPr>
        <w:t>хникой для массовых мероприятий, имеется спортивный инвентарь.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первой медицинской помощи имеется аптечка.</w:t>
      </w:r>
    </w:p>
    <w:p w:rsidR="00F22CB4" w:rsidRPr="002A3BF3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Таким образом, в лагере  созданы необходимые условия для  качественного отдыха детей.</w:t>
      </w:r>
    </w:p>
    <w:p w:rsidR="00F22CB4" w:rsidRDefault="00F22CB4" w:rsidP="00BE6DF5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A5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Подбор начальника лагеря, воспитателей, вожатых проводит администрация</w:t>
      </w:r>
      <w:r w:rsidR="00FB081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A3BF3">
        <w:rPr>
          <w:rFonts w:ascii="Times New Roman" w:hAnsi="Times New Roman" w:cs="Times New Roman"/>
          <w:sz w:val="28"/>
          <w:szCs w:val="28"/>
        </w:rPr>
        <w:t>. Начальник лагеря определяет функциональные обя</w:t>
      </w:r>
      <w:r>
        <w:rPr>
          <w:rFonts w:ascii="Times New Roman" w:hAnsi="Times New Roman" w:cs="Times New Roman"/>
          <w:sz w:val="28"/>
          <w:szCs w:val="28"/>
        </w:rPr>
        <w:t>занности персонала, руководит вс</w:t>
      </w:r>
      <w:r w:rsidRPr="002A3BF3">
        <w:rPr>
          <w:rFonts w:ascii="Times New Roman" w:hAnsi="Times New Roman" w:cs="Times New Roman"/>
          <w:sz w:val="28"/>
          <w:szCs w:val="28"/>
        </w:rPr>
        <w:t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Воспитатели организуют воспитательную работу, отвечают за жизнь и безопасность детей, следит за исполнением программы смены лагеря.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Вожатый проводит воспитательную работу, организует активный отдых учащихся.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F22CB4" w:rsidRDefault="00F22CB4" w:rsidP="00BE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условия:</w:t>
      </w:r>
    </w:p>
    <w:p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</w:t>
      </w:r>
      <w:proofErr w:type="spellStart"/>
      <w:r w:rsidRPr="002A3BF3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2A3BF3">
        <w:rPr>
          <w:rFonts w:ascii="Times New Roman" w:hAnsi="Times New Roman" w:cs="Times New Roman"/>
          <w:sz w:val="28"/>
          <w:szCs w:val="28"/>
        </w:rPr>
        <w:t xml:space="preserve"> мероприятий в дополните</w:t>
      </w:r>
      <w:r>
        <w:rPr>
          <w:rFonts w:ascii="Times New Roman" w:hAnsi="Times New Roman" w:cs="Times New Roman"/>
          <w:sz w:val="28"/>
          <w:szCs w:val="28"/>
        </w:rPr>
        <w:t>льном образовании по интересам;</w:t>
      </w:r>
    </w:p>
    <w:p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Отбор педагогических приемов и средств с учетом</w:t>
      </w:r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детей;</w:t>
      </w:r>
    </w:p>
    <w:p w:rsidR="00F22CB4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Обеспечение единства и взаимос</w:t>
      </w:r>
      <w:r>
        <w:rPr>
          <w:rFonts w:ascii="Times New Roman" w:hAnsi="Times New Roman" w:cs="Times New Roman"/>
          <w:sz w:val="28"/>
          <w:szCs w:val="28"/>
        </w:rPr>
        <w:t>вязи управления самоуправления;</w:t>
      </w:r>
    </w:p>
    <w:p w:rsidR="00F22CB4" w:rsidRPr="002A3BF3" w:rsidRDefault="00F22CB4" w:rsidP="00BE6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- Единство педагогических требований во взаимоотношениях с детьми.</w:t>
      </w:r>
    </w:p>
    <w:p w:rsidR="00F22CB4" w:rsidRPr="002A3BF3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000"/>
      </w:tblPr>
      <w:tblGrid>
        <w:gridCol w:w="571"/>
        <w:gridCol w:w="1985"/>
        <w:gridCol w:w="7088"/>
      </w:tblGrid>
      <w:tr w:rsidR="00F22CB4" w:rsidRPr="002A3BF3" w:rsidTr="005B6957">
        <w:trPr>
          <w:cantSplit/>
          <w:trHeight w:val="481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Функциональные обязанности</w:t>
            </w:r>
          </w:p>
        </w:tc>
      </w:tr>
      <w:tr w:rsidR="00F22CB4" w:rsidRPr="002A3BF3" w:rsidTr="005B6957">
        <w:trPr>
          <w:cantSplit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Начальник </w:t>
            </w:r>
          </w:p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лагеря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организует, координирует и контролирует работу сотрудников лагеря;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разрабатывает  программу работы лагеря;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жизни и здоровья детей и сотрудников лагеря;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обеспечением горячего питания;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 работой педагогов и другого персонала.</w:t>
            </w:r>
          </w:p>
        </w:tc>
      </w:tr>
      <w:tr w:rsidR="00F22CB4" w:rsidRPr="002A3BF3" w:rsidTr="005B6957">
        <w:trPr>
          <w:cantSplit/>
          <w:trHeight w:val="59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FB08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Воспитатели и </w:t>
            </w:r>
            <w:r w:rsidR="00FB08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вожатые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обеспечивает безопасность детей в лагере, на экскурсиях, мероприятиях;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несёт материальную ответственность за имущество, выданное на лагерь, отряд;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следит за дисциплиной, режимом дня, соблюдением личной гигиены;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проводит инструктаж по ТБ, ПБ для детей под личную роспись;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информирует детей и родителей о правилах, нормах и традициях пришкольного лагеря, ведёт </w:t>
            </w:r>
            <w:proofErr w:type="gramStart"/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A3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приёмом пищи.</w:t>
            </w:r>
          </w:p>
        </w:tc>
      </w:tr>
    </w:tbl>
    <w:p w:rsidR="00F22CB4" w:rsidRDefault="00F22CB4" w:rsidP="00BE6DF5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p w:rsidR="00F22CB4" w:rsidRPr="002A3BF3" w:rsidRDefault="00F22CB4" w:rsidP="00BE6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F3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Научно-методическое сопровождение программы 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Для эффективной работы в лагере активно используется методика КТД.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>Эта методика, прекрасно учитывающая психологию детского и подросткового возраста, способна творить чудеса. У каждого, кто участвует в ней, пробуждается творческий потенциал.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Коллективно-творческое дело – событие, предполагающее непрерывный поиск лучших решений, жизненно-важных задач  задумывается, планируется, реализуется и оценивается сообща.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программы «</w:t>
      </w:r>
      <w:r w:rsidR="00A45167">
        <w:rPr>
          <w:rFonts w:ascii="Times New Roman" w:hAnsi="Times New Roman" w:cs="Times New Roman"/>
          <w:sz w:val="28"/>
          <w:szCs w:val="28"/>
        </w:rPr>
        <w:t>Лабиринты времени</w:t>
      </w:r>
      <w:r w:rsidRPr="002A3BF3">
        <w:rPr>
          <w:rFonts w:ascii="Times New Roman" w:hAnsi="Times New Roman" w:cs="Times New Roman"/>
          <w:sz w:val="28"/>
          <w:szCs w:val="28"/>
        </w:rPr>
        <w:t>» предполагает использование разнообразных видов КТД. Это:</w:t>
      </w:r>
    </w:p>
    <w:p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Организаторские дела (метод взаимодействия)</w:t>
      </w:r>
    </w:p>
    <w:p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lastRenderedPageBreak/>
        <w:t>Трудовые дела (способствовать развитию трудовых навыков)</w:t>
      </w:r>
    </w:p>
    <w:p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 w:rsidRPr="002A3BF3">
        <w:rPr>
          <w:sz w:val="28"/>
          <w:szCs w:val="28"/>
        </w:rPr>
        <w:t>Художественные дела (творчество: рисование, оформление)</w:t>
      </w:r>
    </w:p>
    <w:p w:rsidR="00F22CB4" w:rsidRPr="002A3BF3" w:rsidRDefault="00F22CB4" w:rsidP="00BE6DF5">
      <w:pPr>
        <w:pStyle w:val="a5"/>
        <w:widowControl/>
        <w:numPr>
          <w:ilvl w:val="0"/>
          <w:numId w:val="16"/>
        </w:numPr>
        <w:suppressAutoHyphens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дела (зарядки, в</w:t>
      </w:r>
      <w:r w:rsidRPr="002A3BF3">
        <w:rPr>
          <w:sz w:val="28"/>
          <w:szCs w:val="28"/>
        </w:rPr>
        <w:t>еселые старты и др.)</w:t>
      </w:r>
    </w:p>
    <w:p w:rsidR="00F22CB4" w:rsidRDefault="00F22CB4" w:rsidP="00BE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Для организации деятельности лагеря мы будем опираться на следующие материалы: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1. Конвенция о правах ребенка, ООН, 1991г.;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2. Всемирная Декларация об обеспечении выживания, защиты и развития детей 30.09.1990г.;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3. Конституция РФ;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4. Федеральный Закон от 29.12.2012 № 273-ФЗ «Об образовании в Российской Федерации»;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4210">
        <w:rPr>
          <w:rFonts w:ascii="Times New Roman" w:hAnsi="Times New Roman"/>
          <w:sz w:val="28"/>
          <w:szCs w:val="28"/>
        </w:rPr>
        <w:t xml:space="preserve">Федеральный закон «Об основных гарантиях прав ребенка в Российской Федерации» № 124-ФЗ от 24 июля </w:t>
      </w:r>
      <w:smartTag w:uri="urn:schemas-microsoft-com:office:smarttags" w:element="metricconverter">
        <w:smartTagPr>
          <w:attr w:name="ProductID" w:val="1998 г"/>
        </w:smartTagPr>
        <w:r w:rsidRPr="00974210">
          <w:rPr>
            <w:rFonts w:ascii="Times New Roman" w:hAnsi="Times New Roman"/>
            <w:sz w:val="28"/>
            <w:szCs w:val="28"/>
          </w:rPr>
          <w:t>1998 г</w:t>
        </w:r>
      </w:smartTag>
      <w:r w:rsidRPr="00974210">
        <w:rPr>
          <w:rFonts w:ascii="Times New Roman" w:hAnsi="Times New Roman"/>
          <w:sz w:val="28"/>
          <w:szCs w:val="28"/>
        </w:rPr>
        <w:t>. (ред. от 03.12.2011)</w:t>
      </w:r>
      <w:r w:rsidRPr="001B07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6. </w:t>
      </w:r>
      <w:r w:rsidRPr="00974210">
        <w:rPr>
          <w:rFonts w:ascii="Times New Roman" w:hAnsi="Times New Roman"/>
          <w:sz w:val="28"/>
          <w:szCs w:val="28"/>
        </w:rPr>
        <w:t xml:space="preserve">Федеральный закон «Об основах системы профилактики безнадзорности и правонарушений  несовершеннолетних»,  № 120-ФЗ  от  24.06.99 (ред. 03.12.2011) с изменениями от </w:t>
      </w:r>
      <w:r w:rsidRPr="00974210">
        <w:rPr>
          <w:rFonts w:ascii="Times New Roman" w:hAnsi="Times New Roman" w:cs="Times New Roman"/>
          <w:sz w:val="28"/>
          <w:szCs w:val="28"/>
        </w:rPr>
        <w:t>18 ноября 2015 года   N 444-СФ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10">
        <w:rPr>
          <w:rFonts w:ascii="Times New Roman" w:hAnsi="Times New Roman" w:cs="Times New Roman"/>
          <w:sz w:val="28"/>
          <w:szCs w:val="28"/>
        </w:rPr>
        <w:t xml:space="preserve">7. Приказ Минобразования РФ от 13.07.2001г. № 2688 «Об учреждении порядка проведения смен профильных лагерей, с дневным пребыванием, лагерей труда и отдыха»; </w:t>
      </w:r>
    </w:p>
    <w:p w:rsidR="00F22CB4" w:rsidRPr="00974210" w:rsidRDefault="00F22CB4" w:rsidP="00BE6DF5">
      <w:pPr>
        <w:pStyle w:val="ParagraphStyle"/>
        <w:keepNext/>
        <w:keepLines/>
        <w:tabs>
          <w:tab w:val="right" w:leader="underscore" w:pos="640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10">
        <w:rPr>
          <w:rFonts w:ascii="Times New Roman" w:hAnsi="Times New Roman"/>
          <w:sz w:val="28"/>
          <w:szCs w:val="28"/>
        </w:rPr>
        <w:t xml:space="preserve">8. </w:t>
      </w:r>
      <w:r w:rsidRPr="00974210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РФ:</w:t>
      </w:r>
    </w:p>
    <w:p w:rsidR="00F22CB4" w:rsidRPr="00974210" w:rsidRDefault="00F22CB4" w:rsidP="00BE6DF5">
      <w:pPr>
        <w:pStyle w:val="ParagraphStyle"/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t>– «Об организации питания детей в общеобразовательных учреждениях» № 30 от 31.08.2006;</w:t>
      </w:r>
    </w:p>
    <w:p w:rsidR="00F22CB4" w:rsidRPr="00974210" w:rsidRDefault="00F22CB4" w:rsidP="00BE6DF5">
      <w:pPr>
        <w:pStyle w:val="ParagraphStyl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210">
        <w:rPr>
          <w:rFonts w:ascii="Times New Roman" w:hAnsi="Times New Roman"/>
          <w:sz w:val="28"/>
          <w:szCs w:val="28"/>
        </w:rPr>
        <w:t>– «О введении в действие санитарно-эпидемиологических правил и нормативов СанПиН 2.4.2.1178-02» от 28.11.2002 № 44 (ред. от 29.12.2010);</w:t>
      </w:r>
    </w:p>
    <w:p w:rsidR="00F22CB4" w:rsidRDefault="00F22CB4" w:rsidP="00BE6DF5">
      <w:pPr>
        <w:pStyle w:val="ParagraphStyl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210">
        <w:rPr>
          <w:rFonts w:ascii="Times New Roman" w:hAnsi="Times New Roman"/>
          <w:sz w:val="28"/>
          <w:szCs w:val="28"/>
        </w:rPr>
        <w:t>– «Об у</w:t>
      </w:r>
      <w:r>
        <w:rPr>
          <w:rFonts w:ascii="Times New Roman" w:hAnsi="Times New Roman"/>
          <w:sz w:val="28"/>
          <w:szCs w:val="28"/>
        </w:rPr>
        <w:t>тверждении СанПиН 2.4.4.2599-10»</w:t>
      </w:r>
      <w:r w:rsidRPr="00974210">
        <w:rPr>
          <w:rFonts w:ascii="Times New Roman" w:hAnsi="Times New Roman"/>
          <w:sz w:val="28"/>
          <w:szCs w:val="28"/>
        </w:rPr>
        <w:t>(вместе с «СанПиН 2.4.4.2599-10.</w:t>
      </w:r>
      <w:proofErr w:type="gramEnd"/>
      <w:r w:rsidRPr="00974210">
        <w:rPr>
          <w:rFonts w:ascii="Times New Roman" w:hAnsi="Times New Roman"/>
          <w:sz w:val="28"/>
          <w:szCs w:val="28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</w:t>
      </w:r>
      <w:r>
        <w:rPr>
          <w:rFonts w:ascii="Times New Roman" w:hAnsi="Times New Roman"/>
          <w:sz w:val="28"/>
          <w:szCs w:val="28"/>
        </w:rPr>
        <w:t xml:space="preserve"> нормативы») от 19.04.2010 № 25</w:t>
      </w:r>
      <w:r w:rsidRPr="001B0710">
        <w:rPr>
          <w:rFonts w:ascii="Times New Roman" w:hAnsi="Times New Roman"/>
          <w:sz w:val="28"/>
          <w:szCs w:val="28"/>
        </w:rPr>
        <w:t xml:space="preserve">; </w:t>
      </w:r>
    </w:p>
    <w:p w:rsidR="00F22CB4" w:rsidRDefault="00F22CB4" w:rsidP="00BE6DF5">
      <w:pPr>
        <w:pStyle w:val="ParagraphStyl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74210">
        <w:rPr>
          <w:rFonts w:ascii="Times New Roman" w:hAnsi="Times New Roman"/>
          <w:sz w:val="28"/>
          <w:szCs w:val="28"/>
        </w:rPr>
        <w:t xml:space="preserve">Федеральный закон от 30.03.1999 № 52-ФЗ (ред. от 19.07.2011, с изм. от 07.12.2011) «О санитарно-эпидемиологическом благополучии населения» (ред. от 19.07.2011, </w:t>
      </w:r>
      <w:proofErr w:type="gramStart"/>
      <w:r w:rsidRPr="00974210">
        <w:rPr>
          <w:rFonts w:ascii="Times New Roman" w:hAnsi="Times New Roman"/>
          <w:sz w:val="28"/>
          <w:szCs w:val="28"/>
        </w:rPr>
        <w:t>с</w:t>
      </w:r>
      <w:proofErr w:type="gramEnd"/>
      <w:r w:rsidRPr="00974210">
        <w:rPr>
          <w:rFonts w:ascii="Times New Roman" w:hAnsi="Times New Roman"/>
          <w:sz w:val="28"/>
          <w:szCs w:val="28"/>
        </w:rPr>
        <w:t xml:space="preserve"> изм. от 07.12.2011)</w:t>
      </w:r>
      <w:r>
        <w:rPr>
          <w:rFonts w:ascii="Times New Roman" w:hAnsi="Times New Roman"/>
          <w:sz w:val="28"/>
          <w:szCs w:val="28"/>
        </w:rPr>
        <w:t>;</w:t>
      </w:r>
    </w:p>
    <w:p w:rsidR="00F22CB4" w:rsidRPr="00536545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A8">
        <w:rPr>
          <w:rFonts w:ascii="Times New Roman" w:hAnsi="Times New Roman" w:cs="Times New Roman"/>
          <w:sz w:val="28"/>
          <w:szCs w:val="28"/>
        </w:rPr>
        <w:t>10.</w:t>
      </w:r>
      <w:r w:rsidRPr="00536545">
        <w:rPr>
          <w:rFonts w:ascii="Times New Roman" w:hAnsi="Times New Roman" w:cs="Times New Roman"/>
          <w:sz w:val="28"/>
          <w:szCs w:val="28"/>
        </w:rPr>
        <w:t xml:space="preserve"> Положение о лагере дневного пребывания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20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2560">
        <w:rPr>
          <w:rFonts w:ascii="Times New Roman" w:hAnsi="Times New Roman" w:cs="Times New Roman"/>
          <w:sz w:val="28"/>
          <w:szCs w:val="28"/>
        </w:rPr>
        <w:t>Путятинская</w:t>
      </w:r>
      <w:proofErr w:type="spellEnd"/>
      <w:r w:rsidR="00B6256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65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CB4" w:rsidRPr="00536545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36545">
        <w:rPr>
          <w:rFonts w:ascii="Times New Roman" w:hAnsi="Times New Roman" w:cs="Times New Roman"/>
          <w:sz w:val="28"/>
          <w:szCs w:val="28"/>
        </w:rPr>
        <w:t xml:space="preserve">. Правила внутреннего распорядка лагеря дневного пребывания 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B0710">
        <w:rPr>
          <w:rFonts w:ascii="Times New Roman" w:hAnsi="Times New Roman" w:cs="Times New Roman"/>
          <w:sz w:val="28"/>
          <w:szCs w:val="28"/>
        </w:rPr>
        <w:t>. Должностны</w:t>
      </w:r>
      <w:r>
        <w:rPr>
          <w:rFonts w:ascii="Times New Roman" w:hAnsi="Times New Roman" w:cs="Times New Roman"/>
          <w:sz w:val="28"/>
          <w:szCs w:val="28"/>
        </w:rPr>
        <w:t>е инструкции работников лагеря.</w:t>
      </w:r>
    </w:p>
    <w:p w:rsidR="00F22CB4" w:rsidRDefault="00F22CB4" w:rsidP="00BE6DF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74210">
        <w:rPr>
          <w:rFonts w:ascii="Times New Roman" w:hAnsi="Times New Roman"/>
          <w:sz w:val="28"/>
          <w:szCs w:val="28"/>
        </w:rPr>
        <w:t>Должностные инструкции работников.</w:t>
      </w:r>
    </w:p>
    <w:p w:rsidR="00F22CB4" w:rsidRDefault="00F22CB4" w:rsidP="00BE6DF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74210">
        <w:rPr>
          <w:rFonts w:ascii="Times New Roman" w:hAnsi="Times New Roman"/>
          <w:sz w:val="28"/>
          <w:szCs w:val="28"/>
        </w:rPr>
        <w:t>Санитарные правила о прох</w:t>
      </w:r>
      <w:r>
        <w:rPr>
          <w:rFonts w:ascii="Times New Roman" w:hAnsi="Times New Roman"/>
          <w:sz w:val="28"/>
          <w:szCs w:val="28"/>
        </w:rPr>
        <w:t>ождении медицинского осмотра.</w:t>
      </w:r>
    </w:p>
    <w:p w:rsidR="00F22CB4" w:rsidRPr="00974210" w:rsidRDefault="00F22CB4" w:rsidP="00BE6DF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74210">
        <w:rPr>
          <w:rFonts w:ascii="Times New Roman" w:hAnsi="Times New Roman"/>
          <w:sz w:val="28"/>
          <w:szCs w:val="28"/>
        </w:rPr>
        <w:t xml:space="preserve">.Заявления от родителей.                                                                                     </w:t>
      </w:r>
    </w:p>
    <w:p w:rsidR="00F22CB4" w:rsidRDefault="00F22CB4" w:rsidP="00BE6DF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Акт приемки лагеря.</w:t>
      </w:r>
    </w:p>
    <w:p w:rsidR="00F22CB4" w:rsidRPr="00584EC7" w:rsidRDefault="00F22CB4" w:rsidP="00BE6DF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974210">
        <w:rPr>
          <w:rFonts w:ascii="Times New Roman" w:hAnsi="Times New Roman"/>
          <w:sz w:val="28"/>
          <w:szCs w:val="28"/>
        </w:rPr>
        <w:t>Планы работы.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ru-RU"/>
        </w:rPr>
      </w:pPr>
    </w:p>
    <w:p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A5">
        <w:rPr>
          <w:rFonts w:ascii="Times New Roman" w:hAnsi="Times New Roman" w:cs="Times New Roman"/>
          <w:b/>
          <w:bCs/>
          <w:sz w:val="28"/>
          <w:szCs w:val="28"/>
        </w:rPr>
        <w:t xml:space="preserve">Мотивационные условия реализации программы 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  Формировать 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 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F22CB4" w:rsidRPr="002A3BF3" w:rsidRDefault="00F22CB4" w:rsidP="00BE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BF3">
        <w:rPr>
          <w:rFonts w:ascii="Times New Roman" w:hAnsi="Times New Roman" w:cs="Times New Roman"/>
          <w:sz w:val="28"/>
          <w:szCs w:val="28"/>
        </w:rPr>
        <w:t xml:space="preserve">      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F22CB4" w:rsidRPr="002A3BF3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A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сопровождение </w:t>
      </w:r>
    </w:p>
    <w:p w:rsidR="00F22CB4" w:rsidRPr="00474FA5" w:rsidRDefault="00F22CB4" w:rsidP="00BE6DF5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FA5">
        <w:rPr>
          <w:rFonts w:ascii="Times New Roman" w:hAnsi="Times New Roman" w:cs="Times New Roman"/>
          <w:sz w:val="28"/>
          <w:szCs w:val="28"/>
        </w:rPr>
        <w:t>Финансирование  за счет  бюджета Управления образования «</w:t>
      </w:r>
      <w:r w:rsidR="00642A25">
        <w:rPr>
          <w:rFonts w:ascii="Times New Roman" w:hAnsi="Times New Roman" w:cs="Times New Roman"/>
          <w:sz w:val="28"/>
          <w:szCs w:val="28"/>
        </w:rPr>
        <w:t>Шарлыкский РОО</w:t>
      </w:r>
      <w:r w:rsidRPr="00474FA5">
        <w:rPr>
          <w:rFonts w:ascii="Times New Roman" w:hAnsi="Times New Roman" w:cs="Times New Roman"/>
          <w:sz w:val="28"/>
          <w:szCs w:val="28"/>
        </w:rPr>
        <w:t>».</w:t>
      </w:r>
    </w:p>
    <w:p w:rsidR="00F22CB4" w:rsidRPr="00474FA5" w:rsidRDefault="00F22CB4" w:rsidP="00BE6DF5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CB4" w:rsidRPr="00474FA5" w:rsidRDefault="00F22CB4" w:rsidP="00BE6DF5">
      <w:pPr>
        <w:pStyle w:val="ae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A5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F22CB4" w:rsidRPr="00474FA5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A5">
        <w:rPr>
          <w:rFonts w:ascii="Times New Roman" w:hAnsi="Times New Roman" w:cs="Times New Roman"/>
          <w:sz w:val="28"/>
          <w:szCs w:val="28"/>
        </w:rPr>
        <w:t>1. Творческие проекты учащихся;</w:t>
      </w:r>
    </w:p>
    <w:p w:rsidR="00F22CB4" w:rsidRPr="00474FA5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A5">
        <w:rPr>
          <w:rFonts w:ascii="Times New Roman" w:hAnsi="Times New Roman" w:cs="Times New Roman"/>
          <w:sz w:val="28"/>
          <w:szCs w:val="28"/>
        </w:rPr>
        <w:t>2. Презентации проведённых мероприятий;</w:t>
      </w:r>
    </w:p>
    <w:p w:rsidR="00F22CB4" w:rsidRPr="002A3BF3" w:rsidRDefault="00F22CB4" w:rsidP="00BE6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A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3BF3">
        <w:rPr>
          <w:rFonts w:ascii="Times New Roman" w:hAnsi="Times New Roman" w:cs="Times New Roman"/>
          <w:sz w:val="28"/>
          <w:szCs w:val="28"/>
        </w:rPr>
        <w:t>икипедия;</w:t>
      </w:r>
    </w:p>
    <w:p w:rsidR="00F22CB4" w:rsidRDefault="00F22CB4" w:rsidP="00474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9652AE">
        <w:rPr>
          <w:rFonts w:ascii="Times New Roman" w:hAnsi="Times New Roman" w:cs="Times New Roman"/>
          <w:sz w:val="28"/>
          <w:szCs w:val="28"/>
        </w:rPr>
        <w:t>школы.</w:t>
      </w:r>
    </w:p>
    <w:p w:rsidR="007D01A3" w:rsidRDefault="007D01A3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D01A3" w:rsidRPr="00474FA5" w:rsidRDefault="007D01A3" w:rsidP="007D01A3">
      <w:pPr>
        <w:tabs>
          <w:tab w:val="left" w:pos="1560"/>
        </w:tabs>
        <w:ind w:lef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FA5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Мониторинг</w:t>
      </w:r>
    </w:p>
    <w:p w:rsidR="007D01A3" w:rsidRDefault="007D01A3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результатов происходит на основе анализа результатов</w:t>
      </w:r>
      <w:r w:rsidR="00F22CB4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ониторинга эффективности педагогической деятельности.</w:t>
      </w:r>
    </w:p>
    <w:p w:rsidR="00701D44" w:rsidRPr="00701D44" w:rsidRDefault="00701D44" w:rsidP="00474FA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Объект мониторинга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– воспитательное взаимодействие детей и взрослых в период краткосрочного пребывания детей в оздоровительном лагере.</w:t>
      </w:r>
    </w:p>
    <w:p w:rsidR="00701D44" w:rsidRPr="00701D44" w:rsidRDefault="00701D44" w:rsidP="00474FA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lang w:bidi="ru-RU"/>
        </w:rPr>
        <w:t xml:space="preserve">Предмет мониторинга </w:t>
      </w:r>
      <w:r w:rsidRPr="00701D44">
        <w:rPr>
          <w:rFonts w:ascii="Times New Roman" w:eastAsia="Times New Roman" w:hAnsi="Times New Roman" w:cs="Times New Roman"/>
          <w:sz w:val="28"/>
          <w:lang w:bidi="ru-RU"/>
        </w:rPr>
        <w:t>– профессиональные компетенции педагога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bidi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410"/>
        <w:gridCol w:w="1702"/>
        <w:gridCol w:w="1841"/>
        <w:gridCol w:w="1843"/>
      </w:tblGrid>
      <w:tr w:rsidR="00701D44" w:rsidRPr="00701D44" w:rsidTr="00F129B7">
        <w:trPr>
          <w:trHeight w:val="782"/>
        </w:trPr>
        <w:tc>
          <w:tcPr>
            <w:tcW w:w="1560" w:type="dxa"/>
          </w:tcPr>
          <w:p w:rsidR="00701D44" w:rsidRPr="00701D44" w:rsidRDefault="00701D44" w:rsidP="00BE6DF5">
            <w:pPr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Критерииэффективностиработы</w:t>
            </w:r>
            <w:proofErr w:type="spellEnd"/>
          </w:p>
        </w:tc>
        <w:tc>
          <w:tcPr>
            <w:tcW w:w="2410" w:type="dxa"/>
          </w:tcPr>
          <w:p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Показатели</w:t>
            </w:r>
            <w:proofErr w:type="spellEnd"/>
          </w:p>
        </w:tc>
        <w:tc>
          <w:tcPr>
            <w:tcW w:w="1702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Методысбораинформации</w:t>
            </w:r>
            <w:proofErr w:type="spellEnd"/>
          </w:p>
        </w:tc>
        <w:tc>
          <w:tcPr>
            <w:tcW w:w="1841" w:type="dxa"/>
          </w:tcPr>
          <w:p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Периодичность</w:t>
            </w:r>
            <w:proofErr w:type="spellEnd"/>
          </w:p>
        </w:tc>
        <w:tc>
          <w:tcPr>
            <w:tcW w:w="1843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Индикатор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/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результат</w:t>
            </w:r>
            <w:proofErr w:type="spellEnd"/>
          </w:p>
        </w:tc>
      </w:tr>
      <w:tr w:rsidR="00701D44" w:rsidRPr="00701D44" w:rsidTr="00F129B7">
        <w:trPr>
          <w:trHeight w:val="8347"/>
        </w:trPr>
        <w:tc>
          <w:tcPr>
            <w:tcW w:w="156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lastRenderedPageBreak/>
              <w:t>Состояние профессиональной компетенции педагогов</w:t>
            </w:r>
          </w:p>
        </w:tc>
        <w:tc>
          <w:tcPr>
            <w:tcW w:w="2410" w:type="dxa"/>
          </w:tcPr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ориентация на сохранение благополучиядетей;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реализация личностного потенциала, интереса попрофилю;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88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обогащениесобственного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>педагогического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опыта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развитие умений работать, исходя из педагогической ситуации (подбирать средства, формы, технологии);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отработка разнообразных способов подготовки и реализации отрядных,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общелагерных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дел, форм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детскогосоуправления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;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33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состояниесформированностивожатскогоотряда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,</w:t>
            </w:r>
          </w:p>
          <w:p w:rsidR="00701D44" w:rsidRPr="00701D44" w:rsidRDefault="00701D44" w:rsidP="00BE6DF5">
            <w:pPr>
              <w:numPr>
                <w:ilvl w:val="0"/>
                <w:numId w:val="2"/>
              </w:numPr>
              <w:tabs>
                <w:tab w:val="left" w:pos="291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умение создавать условия для личностного и творческого самовыражения</w:t>
            </w:r>
          </w:p>
          <w:p w:rsidR="00701D44" w:rsidRPr="00701D44" w:rsidRDefault="00701D44" w:rsidP="00BE6DF5">
            <w:pPr>
              <w:spacing w:line="238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каждогоребенка</w:t>
            </w:r>
            <w:proofErr w:type="spellEnd"/>
            <w:proofErr w:type="gram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702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Самоанализ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анкетирование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841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В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течениевсейсмены</w:t>
            </w:r>
            <w:proofErr w:type="spellEnd"/>
          </w:p>
        </w:tc>
        <w:tc>
          <w:tcPr>
            <w:tcW w:w="1843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 не менее 80 % педагогов сформированы компетенции и проявляются в ихдеятельности</w:t>
            </w:r>
          </w:p>
        </w:tc>
      </w:tr>
    </w:tbl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701D44" w:rsidRPr="00701D44" w:rsidRDefault="00701D44" w:rsidP="00474FA5">
      <w:pPr>
        <w:widowControl w:val="0"/>
        <w:autoSpaceDE w:val="0"/>
        <w:autoSpaceDN w:val="0"/>
        <w:spacing w:after="0" w:line="27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Предмет мониторинга </w:t>
      </w: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– удовлетворенность родителей воспитательным процессом в детском оздоровительном лагере.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586"/>
        <w:gridCol w:w="1844"/>
        <w:gridCol w:w="1561"/>
        <w:gridCol w:w="1558"/>
      </w:tblGrid>
      <w:tr w:rsidR="00701D44" w:rsidRPr="00701D44" w:rsidTr="00F129B7">
        <w:trPr>
          <w:trHeight w:val="782"/>
        </w:trPr>
        <w:tc>
          <w:tcPr>
            <w:tcW w:w="181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Критерииэффективности</w:t>
            </w:r>
            <w:proofErr w:type="spellEnd"/>
          </w:p>
          <w:p w:rsidR="00701D44" w:rsidRPr="00701D44" w:rsidRDefault="00701D44" w:rsidP="00BE6DF5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работы</w:t>
            </w:r>
            <w:proofErr w:type="spellEnd"/>
          </w:p>
        </w:tc>
        <w:tc>
          <w:tcPr>
            <w:tcW w:w="2586" w:type="dxa"/>
          </w:tcPr>
          <w:p w:rsidR="00701D44" w:rsidRPr="00701D44" w:rsidRDefault="00701D44" w:rsidP="00BE6DF5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Показатели</w:t>
            </w:r>
            <w:proofErr w:type="spellEnd"/>
          </w:p>
        </w:tc>
        <w:tc>
          <w:tcPr>
            <w:tcW w:w="1844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Методысбораинформации</w:t>
            </w:r>
            <w:proofErr w:type="spellEnd"/>
          </w:p>
        </w:tc>
        <w:tc>
          <w:tcPr>
            <w:tcW w:w="1561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Периодич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-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ность</w:t>
            </w:r>
            <w:proofErr w:type="spellEnd"/>
          </w:p>
        </w:tc>
        <w:tc>
          <w:tcPr>
            <w:tcW w:w="1558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Индикатор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/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bidi="ru-RU"/>
              </w:rPr>
              <w:t>результат</w:t>
            </w:r>
            <w:proofErr w:type="spellEnd"/>
          </w:p>
        </w:tc>
      </w:tr>
      <w:tr w:rsidR="00701D44" w:rsidRPr="00701D44" w:rsidTr="00F129B7">
        <w:trPr>
          <w:trHeight w:val="2819"/>
        </w:trPr>
        <w:tc>
          <w:tcPr>
            <w:tcW w:w="1810" w:type="dxa"/>
          </w:tcPr>
          <w:p w:rsidR="00701D44" w:rsidRPr="00701D44" w:rsidRDefault="00701D44" w:rsidP="00BE6DF5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Уровень</w:t>
            </w:r>
          </w:p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proofErr w:type="gramStart"/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удовлетворенно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сти</w:t>
            </w:r>
            <w:proofErr w:type="spellEnd"/>
            <w:proofErr w:type="gramEnd"/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родителей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>воспитательны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м процессом</w:t>
            </w:r>
          </w:p>
        </w:tc>
        <w:tc>
          <w:tcPr>
            <w:tcW w:w="2586" w:type="dxa"/>
          </w:tcPr>
          <w:p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30"/>
              </w:tabs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содержание</w:t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>воспитательного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процесса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30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организация быта в детском оздоровительномлагере;</w:t>
            </w:r>
          </w:p>
          <w:p w:rsidR="00701D44" w:rsidRPr="00701D44" w:rsidRDefault="00701D44" w:rsidP="00BE6DF5">
            <w:pPr>
              <w:numPr>
                <w:ilvl w:val="0"/>
                <w:numId w:val="1"/>
              </w:numPr>
              <w:tabs>
                <w:tab w:val="left" w:pos="288"/>
              </w:tabs>
              <w:ind w:left="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условия для личностного и творческого самовыраженияребенка.</w:t>
            </w:r>
          </w:p>
        </w:tc>
        <w:tc>
          <w:tcPr>
            <w:tcW w:w="1844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Анкетирование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благодарности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замечания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  <w:tc>
          <w:tcPr>
            <w:tcW w:w="1561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В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концесмены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 1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раз</w:t>
            </w:r>
            <w:proofErr w:type="spellEnd"/>
          </w:p>
        </w:tc>
        <w:tc>
          <w:tcPr>
            <w:tcW w:w="1558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Не менее 90% родителей удовлетворен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воспитательным процессом в детском </w:t>
            </w:r>
            <w:proofErr w:type="spellStart"/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оздоровитель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ном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лагере.</w:t>
            </w:r>
          </w:p>
        </w:tc>
      </w:tr>
    </w:tbl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F22CB4" w:rsidRPr="002A3BF3" w:rsidRDefault="00474FA5" w:rsidP="009E4D9F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74FA5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="007D01A3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74F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22CB4" w:rsidRPr="00474FA5">
        <w:rPr>
          <w:rFonts w:ascii="Times New Roman" w:hAnsi="Times New Roman" w:cs="Times New Roman"/>
          <w:b/>
          <w:bCs/>
          <w:sz w:val="32"/>
          <w:szCs w:val="32"/>
        </w:rPr>
        <w:t>Факторы риска</w:t>
      </w:r>
    </w:p>
    <w:tbl>
      <w:tblPr>
        <w:tblW w:w="0" w:type="auto"/>
        <w:tblInd w:w="-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673"/>
        <w:gridCol w:w="3169"/>
        <w:gridCol w:w="5443"/>
      </w:tblGrid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2. Продуманные заранее </w:t>
            </w:r>
            <w:proofErr w:type="spellStart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внутриотрядные</w:t>
            </w:r>
            <w:proofErr w:type="spellEnd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не требующие подготовки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Медицинский контроль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Медицинское обслуживание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Витаминизация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Профилактические процедуры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территории лагеря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Вакцинация против клещевого вирусного энцефалита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через интересные </w:t>
            </w:r>
            <w:proofErr w:type="spellStart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внутриотрядные</w:t>
            </w:r>
            <w:proofErr w:type="spellEnd"/>
            <w:r w:rsidRPr="002A3BF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и делегирование полномочий со стороны вожатого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F22CB4" w:rsidRPr="002A3BF3" w:rsidTr="005B6957">
        <w:trPr>
          <w:cantSplit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:rsidR="00F22CB4" w:rsidRPr="002A3BF3" w:rsidRDefault="00F22CB4" w:rsidP="00BE6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BF3">
              <w:rPr>
                <w:rFonts w:ascii="Times New Roman" w:hAnsi="Times New Roman" w:cs="Times New Roman"/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</w:tbl>
    <w:p w:rsidR="00F22CB4" w:rsidRPr="002A3BF3" w:rsidRDefault="00F22CB4" w:rsidP="00BE6D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B4" w:rsidRPr="002A3BF3" w:rsidRDefault="00F22CB4" w:rsidP="00BE6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B4" w:rsidRPr="00701D44" w:rsidRDefault="00F22CB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701D44" w:rsidRDefault="00474FA5" w:rsidP="00474FA5">
      <w:pPr>
        <w:widowControl w:val="0"/>
        <w:tabs>
          <w:tab w:val="left" w:pos="4311"/>
        </w:tabs>
        <w:autoSpaceDE w:val="0"/>
        <w:autoSpaceDN w:val="0"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</w:pP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lastRenderedPageBreak/>
        <w:t>VII</w:t>
      </w:r>
      <w:r w:rsidR="007D01A3"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  <w:t>I</w:t>
      </w:r>
      <w:r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 xml:space="preserve">. </w:t>
      </w:r>
      <w:r w:rsidR="00701D44" w:rsidRPr="00474FA5"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t>Списоклитературы</w:t>
      </w:r>
    </w:p>
    <w:p w:rsidR="00474FA5" w:rsidRPr="00474FA5" w:rsidRDefault="00474FA5" w:rsidP="00474FA5">
      <w:pPr>
        <w:widowControl w:val="0"/>
        <w:tabs>
          <w:tab w:val="left" w:pos="4311"/>
        </w:tabs>
        <w:autoSpaceDE w:val="0"/>
        <w:autoSpaceDN w:val="0"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ru-RU"/>
        </w:rPr>
      </w:pPr>
    </w:p>
    <w:p w:rsidR="00701D44" w:rsidRPr="00701D44" w:rsidRDefault="00701D44" w:rsidP="00474FA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Вожатый, будь готов!: сборник методических материалов для подготовки вожатых к работе в детских оздоровительных лагерях; - авт./сост. Добренко А.Ю., Пермь,2014г.</w:t>
      </w:r>
    </w:p>
    <w:p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hanging="180"/>
        <w:rPr>
          <w:rFonts w:ascii="Times New Roman" w:eastAsia="Times New Roman" w:hAnsi="Times New Roman" w:cs="Times New Roman"/>
          <w:sz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lang w:bidi="ru-RU"/>
        </w:rPr>
        <w:t>Добренко А.Ю. Мечтаем, учимся, играем: рекомендации по организации тематических и профильных смен в ДОЦ. – Соликамск,2002г.</w:t>
      </w:r>
    </w:p>
    <w:p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907"/>
        </w:tabs>
        <w:autoSpaceDE w:val="0"/>
        <w:autoSpaceDN w:val="0"/>
        <w:spacing w:after="0" w:line="240" w:lineRule="auto"/>
        <w:ind w:left="0" w:hanging="326"/>
        <w:rPr>
          <w:rFonts w:ascii="Times New Roman" w:eastAsia="Times New Roman" w:hAnsi="Times New Roman" w:cs="Times New Roman"/>
          <w:sz w:val="28"/>
          <w:lang w:bidi="ru-RU"/>
        </w:rPr>
      </w:pP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Дереклеева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 Н. И. Справочник классного руководителя.М.: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«ВАКО»,2004,272 с</w:t>
      </w:r>
    </w:p>
    <w:p w:rsidR="00701D44" w:rsidRPr="00701D44" w:rsidRDefault="00701D44" w:rsidP="00BE6DF5">
      <w:pPr>
        <w:widowControl w:val="0"/>
        <w:numPr>
          <w:ilvl w:val="1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hanging="180"/>
        <w:rPr>
          <w:rFonts w:ascii="Times New Roman" w:eastAsia="Times New Roman" w:hAnsi="Times New Roman" w:cs="Times New Roman"/>
          <w:sz w:val="28"/>
          <w:lang w:bidi="ru-RU"/>
        </w:rPr>
      </w:pP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Остапчук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 О.В., </w:t>
      </w:r>
      <w:proofErr w:type="spellStart"/>
      <w:r w:rsidRPr="00701D44">
        <w:rPr>
          <w:rFonts w:ascii="Times New Roman" w:eastAsia="Times New Roman" w:hAnsi="Times New Roman" w:cs="Times New Roman"/>
          <w:sz w:val="28"/>
          <w:lang w:bidi="ru-RU"/>
        </w:rPr>
        <w:t>Фришман</w:t>
      </w:r>
      <w:proofErr w:type="spellEnd"/>
      <w:r w:rsidRPr="00701D44">
        <w:rPr>
          <w:rFonts w:ascii="Times New Roman" w:eastAsia="Times New Roman" w:hAnsi="Times New Roman" w:cs="Times New Roman"/>
          <w:sz w:val="28"/>
          <w:lang w:bidi="ru-RU"/>
        </w:rPr>
        <w:t xml:space="preserve"> И.И. Тетрадь вожатого: сборник методических рекомендаций. – М: Логос, 2004г., -98с.;</w:t>
      </w:r>
    </w:p>
    <w:p w:rsidR="00701D44" w:rsidRPr="00701D44" w:rsidRDefault="00701D44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sz w:val="28"/>
          <w:szCs w:val="28"/>
          <w:lang w:bidi="ru-RU"/>
        </w:rPr>
        <w:t>5.Руденко, В.И. Игры, экскурсии и походы в летнем лагере: сценарии и советы для вожатых / В. И. Руденко. - Ростов н / Д.: Феникс, 2005. - 219 с.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sz w:val="24"/>
          <w:lang w:bidi="ru-RU"/>
        </w:rPr>
        <w:t>Сайты:</w:t>
      </w:r>
    </w:p>
    <w:p w:rsidR="00701D44" w:rsidRPr="00701D44" w:rsidRDefault="00D01E16" w:rsidP="00BE6DF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lang w:bidi="ru-RU"/>
        </w:rPr>
      </w:pPr>
      <w:hyperlink r:id="rId9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http://claw.ru/a-children/history/main.html</w:t>
        </w:r>
      </w:hyperlink>
      <w:hyperlink r:id="rId10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http://www.dmitrysmor.ru/sto_velicih_tain</w:t>
        </w:r>
      </w:hyperlink>
      <w:hyperlink r:id="rId11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http://planeta.moy.su/news/velikie_tajny_istorii_chelovechestva/2014-05-04-3382</w:t>
        </w:r>
      </w:hyperlink>
      <w:hyperlink r:id="rId12">
        <w:r w:rsidR="00701D44" w:rsidRPr="00701D44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bidi="ru-RU"/>
          </w:rPr>
          <w:t>http://vk.com/vojatnik</w:t>
        </w:r>
      </w:hyperlink>
    </w:p>
    <w:p w:rsidR="00701D44" w:rsidRPr="00701D44" w:rsidRDefault="00D01E16" w:rsidP="00BE6DF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bidi="ru-RU"/>
        </w:rPr>
      </w:pPr>
      <w:hyperlink r:id="rId13">
        <w:r w:rsidR="00701D44" w:rsidRPr="00701D44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bidi="ru-RU"/>
          </w:rPr>
          <w:t>http://vk.com/dol_us</w:t>
        </w:r>
      </w:hyperlink>
    </w:p>
    <w:p w:rsidR="00701D44" w:rsidRPr="00701D44" w:rsidRDefault="00701D44" w:rsidP="00BE6DF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bidi="ru-RU"/>
        </w:rPr>
        <w:sectPr w:rsidR="00701D44" w:rsidRPr="00701D44">
          <w:footerReference w:type="default" r:id="rId14"/>
          <w:pgSz w:w="11910" w:h="16840"/>
          <w:pgMar w:top="1120" w:right="960" w:bottom="1240" w:left="1160" w:header="0" w:footer="975" w:gutter="0"/>
          <w:cols w:space="720"/>
        </w:sect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t>Толковый игровой словарик смены: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lang w:bidi="ru-RU"/>
        </w:rPr>
        <w:br w:type="column"/>
      </w: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 xml:space="preserve">Приложение 1 </w:t>
      </w:r>
      <w:r w:rsidRPr="00701D44">
        <w:rPr>
          <w:rFonts w:ascii="Times New Roman" w:eastAsia="Times New Roman" w:hAnsi="Times New Roman" w:cs="Times New Roman"/>
          <w:sz w:val="24"/>
          <w:lang w:bidi="ru-RU"/>
        </w:rPr>
        <w:t>кпрограмме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sz w:val="24"/>
          <w:lang w:bidi="ru-RU"/>
        </w:rPr>
        <w:t>«Лабиринтвремени»</w:t>
      </w:r>
      <w:r w:rsidRPr="00701D44">
        <w:rPr>
          <w:rFonts w:ascii="Arial" w:eastAsia="Times New Roman" w:hAnsi="Arial" w:cs="Times New Roman"/>
          <w:sz w:val="24"/>
          <w:lang w:bidi="ru-RU"/>
        </w:rPr>
        <w:t>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lang w:bidi="ru-RU"/>
        </w:rPr>
        <w:sectPr w:rsidR="00701D44" w:rsidRPr="00701D44">
          <w:pgSz w:w="11910" w:h="16840"/>
          <w:pgMar w:top="1040" w:right="960" w:bottom="1240" w:left="1160" w:header="0" w:footer="975" w:gutter="0"/>
          <w:cols w:num="2" w:space="720" w:equalWidth="0">
            <w:col w:w="4321" w:space="1975"/>
            <w:col w:w="3494"/>
          </w:cols>
        </w:sect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1"/>
          <w:szCs w:val="28"/>
          <w:lang w:bidi="ru-RU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380"/>
      </w:tblGrid>
      <w:tr w:rsidR="00701D44" w:rsidRPr="00701D44" w:rsidTr="00F129B7">
        <w:trPr>
          <w:trHeight w:val="1072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Секретноеместо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9E4D9F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Территория, где живет и осуществляет свою  деятельность тайное общество (старейшины, старшие хранители, молодые хранители) – территория лагеря «</w:t>
            </w:r>
            <w:r w:rsidR="009E4D9F">
              <w:rPr>
                <w:rFonts w:ascii="Times New Roman" w:eastAsia="Times New Roman" w:hAnsi="Times New Roman" w:cs="Times New Roman"/>
                <w:lang w:val="ru-RU" w:bidi="ru-RU"/>
              </w:rPr>
              <w:t>Радуга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»</w:t>
            </w:r>
          </w:p>
        </w:tc>
      </w:tr>
      <w:tr w:rsidR="00701D44" w:rsidRPr="00701D44" w:rsidTr="00F129B7">
        <w:trPr>
          <w:trHeight w:val="781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Старейшины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Администрация лагеря, методисты, педагоги дополнительного образования</w:t>
            </w:r>
          </w:p>
        </w:tc>
      </w:tr>
      <w:tr w:rsidR="00701D44" w:rsidRPr="00701D44" w:rsidTr="00F129B7">
        <w:trPr>
          <w:trHeight w:val="491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Старшиехранители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Вожатые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инструкторы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</w:tc>
      </w:tr>
      <w:tr w:rsidR="00701D44" w:rsidRPr="00701D44" w:rsidTr="00F129B7">
        <w:trPr>
          <w:trHeight w:val="780"/>
        </w:trPr>
        <w:tc>
          <w:tcPr>
            <w:tcW w:w="2835" w:type="dxa"/>
          </w:tcPr>
          <w:p w:rsidR="00701D44" w:rsidRPr="00701D44" w:rsidRDefault="00701D44" w:rsidP="00BE6DF5">
            <w:pPr>
              <w:tabs>
                <w:tab w:val="left" w:pos="1753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Молодые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ab/>
            </w:r>
            <w:proofErr w:type="spellStart"/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>хранители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(</w:t>
            </w: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ученики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)</w:t>
            </w:r>
          </w:p>
        </w:tc>
        <w:tc>
          <w:tcPr>
            <w:tcW w:w="6380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Дети</w:t>
            </w:r>
            <w:proofErr w:type="spellEnd"/>
          </w:p>
        </w:tc>
      </w:tr>
      <w:tr w:rsidR="00701D44" w:rsidRPr="00701D44" w:rsidTr="00F129B7">
        <w:trPr>
          <w:trHeight w:val="781"/>
        </w:trPr>
        <w:tc>
          <w:tcPr>
            <w:tcW w:w="2835" w:type="dxa"/>
          </w:tcPr>
          <w:p w:rsidR="00701D44" w:rsidRPr="00701D44" w:rsidRDefault="00701D44" w:rsidP="00BE6DF5">
            <w:pPr>
              <w:tabs>
                <w:tab w:val="left" w:pos="1808"/>
              </w:tabs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Настоящее,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701D44">
              <w:rPr>
                <w:rFonts w:ascii="Times New Roman" w:eastAsia="Times New Roman" w:hAnsi="Times New Roman" w:cs="Times New Roman"/>
                <w:spacing w:val="-1"/>
                <w:lang w:val="ru-RU" w:bidi="ru-RU"/>
              </w:rPr>
              <w:t xml:space="preserve">Прошлое, </w:t>
            </w: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Будущее, Другиемиры</w:t>
            </w:r>
          </w:p>
        </w:tc>
        <w:tc>
          <w:tcPr>
            <w:tcW w:w="638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Время и место, куда отправляются молодые хранители для того, чтобы найти спрятанные тайны старейшин</w:t>
            </w:r>
          </w:p>
        </w:tc>
      </w:tr>
      <w:tr w:rsidR="00701D44" w:rsidRPr="00701D44" w:rsidTr="00F129B7">
        <w:trPr>
          <w:trHeight w:val="781"/>
        </w:trPr>
        <w:tc>
          <w:tcPr>
            <w:tcW w:w="2835" w:type="dxa"/>
          </w:tcPr>
          <w:p w:rsidR="00701D44" w:rsidRPr="00701D44" w:rsidRDefault="00701D4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Отправнаяточка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Место, откуда все хранители отправляются в путешествие по лабиринту Времени – центральная площадка лагеря</w:t>
            </w:r>
          </w:p>
        </w:tc>
      </w:tr>
      <w:tr w:rsidR="00701D44" w:rsidRPr="00701D44" w:rsidTr="00F129B7">
        <w:trPr>
          <w:trHeight w:val="1072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Тренировочныецентры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Занятия, курсы, мастер – классы, где молодых хранителей готовят к путешествию во Времени: хореография, музыкальный час, спортивные занятия, библиотека, музей и т.д.</w:t>
            </w:r>
            <w:proofErr w:type="gramEnd"/>
          </w:p>
        </w:tc>
      </w:tr>
      <w:tr w:rsidR="00701D44" w:rsidRPr="00701D44" w:rsidTr="00F129B7">
        <w:trPr>
          <w:trHeight w:val="491"/>
        </w:trPr>
        <w:tc>
          <w:tcPr>
            <w:tcW w:w="2835" w:type="dxa"/>
          </w:tcPr>
          <w:p w:rsidR="00701D44" w:rsidRPr="00701D44" w:rsidRDefault="00701D4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Защитнаястена</w:t>
            </w:r>
            <w:proofErr w:type="spellEnd"/>
          </w:p>
        </w:tc>
        <w:tc>
          <w:tcPr>
            <w:tcW w:w="6380" w:type="dxa"/>
          </w:tcPr>
          <w:p w:rsidR="00701D44" w:rsidRPr="00701D44" w:rsidRDefault="008C63C4" w:rsidP="00BE6DF5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bidi="ru-RU"/>
              </w:rPr>
              <w:t>окружающ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ая</w:t>
            </w:r>
            <w:r w:rsidR="00701D44" w:rsidRPr="00701D44">
              <w:rPr>
                <w:rFonts w:ascii="Times New Roman" w:eastAsia="Times New Roman" w:hAnsi="Times New Roman" w:cs="Times New Roman"/>
                <w:lang w:bidi="ru-RU"/>
              </w:rPr>
              <w:t>лагерь</w:t>
            </w:r>
            <w:proofErr w:type="spellEnd"/>
          </w:p>
        </w:tc>
      </w:tr>
      <w:tr w:rsidR="00701D44" w:rsidRPr="00701D44" w:rsidTr="00F129B7">
        <w:trPr>
          <w:trHeight w:val="491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Дворецтаинств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Клуб</w:t>
            </w:r>
            <w:proofErr w:type="spellEnd"/>
          </w:p>
        </w:tc>
      </w:tr>
      <w:tr w:rsidR="00701D44" w:rsidRPr="00701D44" w:rsidTr="00F129B7">
        <w:trPr>
          <w:trHeight w:val="782"/>
        </w:trPr>
        <w:tc>
          <w:tcPr>
            <w:tcW w:w="2835" w:type="dxa"/>
          </w:tcPr>
          <w:p w:rsidR="00701D44" w:rsidRPr="00701D44" w:rsidRDefault="00701D44" w:rsidP="00BE6DF5">
            <w:pPr>
              <w:tabs>
                <w:tab w:val="left" w:pos="1655"/>
              </w:tabs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Кодекс</w:t>
            </w:r>
            <w:proofErr w:type="spellEnd"/>
            <w:r w:rsidRPr="00701D44">
              <w:rPr>
                <w:rFonts w:ascii="Times New Roman" w:eastAsia="Times New Roman" w:hAnsi="Times New Roman" w:cs="Times New Roman"/>
                <w:lang w:bidi="ru-RU"/>
              </w:rPr>
              <w:tab/>
            </w:r>
            <w:proofErr w:type="spellStart"/>
            <w:r w:rsidRPr="00701D44">
              <w:rPr>
                <w:rFonts w:ascii="Times New Roman" w:eastAsia="Times New Roman" w:hAnsi="Times New Roman" w:cs="Times New Roman"/>
                <w:spacing w:val="-1"/>
                <w:lang w:bidi="ru-RU"/>
              </w:rPr>
              <w:t>хранителей</w:t>
            </w:r>
            <w:r w:rsidRPr="00701D44">
              <w:rPr>
                <w:rFonts w:ascii="Times New Roman" w:eastAsia="Times New Roman" w:hAnsi="Times New Roman" w:cs="Times New Roman"/>
                <w:lang w:bidi="ru-RU"/>
              </w:rPr>
              <w:t>лабиринтаВремени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Традиции, обычаи основные правила и указания (традиции лагеря, законы лагеря, отряда)</w:t>
            </w:r>
          </w:p>
        </w:tc>
      </w:tr>
      <w:tr w:rsidR="00701D44" w:rsidRPr="00701D44" w:rsidTr="00F129B7">
        <w:trPr>
          <w:trHeight w:val="491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Таинственноевремя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Огонек</w:t>
            </w:r>
            <w:proofErr w:type="spellEnd"/>
          </w:p>
        </w:tc>
      </w:tr>
      <w:tr w:rsidR="00701D44" w:rsidRPr="00701D44" w:rsidTr="00F129B7">
        <w:trPr>
          <w:trHeight w:val="1073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Артефакты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Предметы, которые младшие хранители получают в результате прохождения 4-х основных испытаний на пути к тайнам: портрет хранителя, карта, часы, ключи.</w:t>
            </w:r>
          </w:p>
        </w:tc>
      </w:tr>
      <w:tr w:rsidR="00701D44" w:rsidRPr="00701D44" w:rsidTr="00F129B7">
        <w:trPr>
          <w:trHeight w:val="1945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Трофеи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Необычные находки, интересные вещицы, которые младшие хранители получают благодаря путешествию во времени или выигрывают их в различных видах соревнований. Из трофеев каждая команда собирает свой музей и далее имеет возможность представить их на ярмарке трофеев или получить в обмен на определенное количество трофеев недостающий артефакт.</w:t>
            </w:r>
          </w:p>
        </w:tc>
      </w:tr>
      <w:tr w:rsidR="00701D44" w:rsidRPr="00701D44" w:rsidTr="00F129B7">
        <w:trPr>
          <w:trHeight w:val="1072"/>
        </w:trPr>
        <w:tc>
          <w:tcPr>
            <w:tcW w:w="2835" w:type="dxa"/>
          </w:tcPr>
          <w:p w:rsidR="00701D44" w:rsidRPr="00701D44" w:rsidRDefault="00701D44" w:rsidP="00BE6DF5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01D44">
              <w:rPr>
                <w:rFonts w:ascii="Times New Roman" w:eastAsia="Times New Roman" w:hAnsi="Times New Roman" w:cs="Times New Roman"/>
                <w:lang w:bidi="ru-RU"/>
              </w:rPr>
              <w:t>Заветныечасы</w:t>
            </w:r>
            <w:proofErr w:type="spellEnd"/>
          </w:p>
        </w:tc>
        <w:tc>
          <w:tcPr>
            <w:tcW w:w="6380" w:type="dxa"/>
          </w:tcPr>
          <w:p w:rsidR="00701D44" w:rsidRPr="00701D44" w:rsidRDefault="00701D44" w:rsidP="00BE6DF5">
            <w:pPr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Награда, поощрение в конце каждого дня </w:t>
            </w:r>
            <w:proofErr w:type="gramStart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>отличившимся</w:t>
            </w:r>
            <w:proofErr w:type="gramEnd"/>
            <w:r w:rsidRPr="00701D44">
              <w:rPr>
                <w:rFonts w:ascii="Times New Roman" w:eastAsia="Times New Roman" w:hAnsi="Times New Roman" w:cs="Times New Roman"/>
                <w:lang w:val="ru-RU" w:bidi="ru-RU"/>
              </w:rPr>
              <w:t xml:space="preserve"> в том или ином виде деятельности дарят часы определенного цвета и секрет, спрятанный в часах.</w:t>
            </w:r>
          </w:p>
        </w:tc>
      </w:tr>
    </w:tbl>
    <w:p w:rsidR="00701D44" w:rsidRPr="00701D44" w:rsidRDefault="00701D44" w:rsidP="00BE6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bidi="ru-RU"/>
        </w:rPr>
        <w:sectPr w:rsidR="00701D44" w:rsidRPr="00701D44">
          <w:type w:val="continuous"/>
          <w:pgSz w:w="11910" w:h="16840"/>
          <w:pgMar w:top="1260" w:right="960" w:bottom="1160" w:left="1160" w:header="720" w:footer="720" w:gutter="0"/>
          <w:cols w:space="720"/>
        </w:sect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 xml:space="preserve">Приложение 2 </w:t>
      </w:r>
      <w:r w:rsidRPr="00701D44">
        <w:rPr>
          <w:rFonts w:ascii="Times New Roman" w:eastAsia="Times New Roman" w:hAnsi="Times New Roman" w:cs="Times New Roman"/>
          <w:sz w:val="24"/>
          <w:lang w:bidi="ru-RU"/>
        </w:rPr>
        <w:t>кпрограмме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Times New Roman"/>
          <w:sz w:val="24"/>
          <w:lang w:bidi="ru-RU"/>
        </w:rPr>
      </w:pPr>
      <w:r w:rsidRPr="00701D44">
        <w:rPr>
          <w:rFonts w:ascii="Times New Roman" w:eastAsia="Times New Roman" w:hAnsi="Times New Roman" w:cs="Times New Roman"/>
          <w:sz w:val="24"/>
          <w:lang w:bidi="ru-RU"/>
        </w:rPr>
        <w:t>«Лабиринтвремени»</w:t>
      </w:r>
      <w:r w:rsidRPr="00701D44">
        <w:rPr>
          <w:rFonts w:ascii="Arial" w:eastAsia="Times New Roman" w:hAnsi="Arial" w:cs="Times New Roman"/>
          <w:sz w:val="24"/>
          <w:lang w:bidi="ru-RU"/>
        </w:rPr>
        <w:t>.</w:t>
      </w: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6"/>
          <w:szCs w:val="28"/>
          <w:lang w:bidi="ru-RU"/>
        </w:rPr>
      </w:pPr>
    </w:p>
    <w:p w:rsidR="00701D44" w:rsidRPr="00701D44" w:rsidRDefault="00701D44" w:rsidP="00BE6D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3"/>
          <w:szCs w:val="28"/>
          <w:lang w:bidi="ru-RU"/>
        </w:rPr>
      </w:pPr>
    </w:p>
    <w:p w:rsidR="00701D44" w:rsidRPr="00701D44" w:rsidRDefault="00701D44" w:rsidP="005B517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8"/>
          <w:lang w:bidi="ru-RU"/>
        </w:rPr>
      </w:pPr>
      <w:r w:rsidRPr="00701D4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Режим дня в ДОЛ «</w:t>
      </w:r>
      <w:r w:rsidR="005B51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Радуга»*</w:t>
      </w:r>
    </w:p>
    <w:tbl>
      <w:tblPr>
        <w:tblW w:w="9854" w:type="dxa"/>
        <w:tblInd w:w="-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8048"/>
      </w:tblGrid>
      <w:tr w:rsidR="008C63C4" w:rsidRPr="005B7AAF" w:rsidTr="008C63C4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8.30 -9.00</w:t>
            </w:r>
          </w:p>
        </w:tc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b/>
                <w:sz w:val="28"/>
                <w:szCs w:val="28"/>
              </w:rPr>
              <w:t>Сбор детей, утренняя гимнастика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Музыка звучит: пора, пора!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С добрым утром, детвора,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И тотчас же по порядку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Всем ребятам на зарядку!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Чтобы быть весь день в порядке,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Надо делать нам зарядку!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9.00 -9.15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>Общая линейка</w:t>
            </w:r>
          </w:p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линейку быстро стройся!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9.15 -10.00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 xml:space="preserve">Нас столовая зовёт, 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Каша вкусная нас ждёт!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Всем за стол! Узнать пора,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Чем богаты повара!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10.00 -12.30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плану отрядов (</w:t>
            </w:r>
            <w:r w:rsidR="0093539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социально-значимая деятельность</w:t>
            </w: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Лучше лагеря нет места на свете ─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Знают воспитатели, знают и дети.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И если ты час этот будешь в отряде,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Будет всем весело, будут все рады!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Вместе с отрядом сил не жалей,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Пой, танцуй, рисуй и клей!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12.30 -13.30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Но у всех, смешливых даже,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За столом серьезный вид.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За обедом виден сразу аппетит.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Время обеда настало, и вот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Бодро отряд наш к столовой идёт…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13.00 -14.30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sz w:val="28"/>
                <w:szCs w:val="28"/>
              </w:rPr>
              <w:t>Обще лагерное мероприятие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Если хочешь много знать,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Многому учиться,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Книги должен ты читать,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Только не лениться!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Кто-то любит танцевать,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 xml:space="preserve">Кто-то петь и рисовать, 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 xml:space="preserve">Только бездельники час этот </w:t>
            </w:r>
            <w:proofErr w:type="gramStart"/>
            <w:r w:rsidRPr="005B7AAF">
              <w:rPr>
                <w:color w:val="000000"/>
                <w:sz w:val="28"/>
                <w:szCs w:val="28"/>
              </w:rPr>
              <w:t>маются</w:t>
            </w:r>
            <w:proofErr w:type="gramEnd"/>
            <w:r w:rsidRPr="005B7AAF">
              <w:rPr>
                <w:color w:val="000000"/>
                <w:sz w:val="28"/>
                <w:szCs w:val="28"/>
              </w:rPr>
              <w:t>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 xml:space="preserve">все ребята </w:t>
            </w:r>
            <w:r w:rsidR="001471A5">
              <w:rPr>
                <w:color w:val="000000"/>
                <w:sz w:val="28"/>
                <w:szCs w:val="28"/>
              </w:rPr>
              <w:t xml:space="preserve">делом </w:t>
            </w:r>
            <w:r w:rsidRPr="005B7AAF">
              <w:rPr>
                <w:color w:val="000000"/>
                <w:sz w:val="28"/>
                <w:szCs w:val="28"/>
              </w:rPr>
              <w:t xml:space="preserve">занимаются. 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Не грустят в семействе нашем,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Мы поем, рисуем, пляшем,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Мастерим, умеем шить,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Все занятия хороши!</w:t>
            </w:r>
          </w:p>
        </w:tc>
      </w:tr>
      <w:tr w:rsidR="008C63C4" w:rsidRPr="005B7AAF" w:rsidTr="008C63C4">
        <w:tc>
          <w:tcPr>
            <w:tcW w:w="1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A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8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b/>
                <w:color w:val="000000"/>
                <w:sz w:val="28"/>
                <w:szCs w:val="28"/>
              </w:rPr>
              <w:t>Операция «Нас здесь не было»</w:t>
            </w:r>
            <w:r w:rsidRPr="005B7AAF">
              <w:rPr>
                <w:color w:val="000000"/>
                <w:sz w:val="28"/>
                <w:szCs w:val="28"/>
              </w:rPr>
              <w:t xml:space="preserve"> (подведение итогов дня, отправка детей домой).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А теперь всем: "ДО СВИДАНИЯ!"</w:t>
            </w:r>
          </w:p>
          <w:p w:rsidR="008C63C4" w:rsidRPr="005B7AAF" w:rsidRDefault="008C63C4" w:rsidP="00BE6DF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7AAF">
              <w:rPr>
                <w:color w:val="000000"/>
                <w:sz w:val="28"/>
                <w:szCs w:val="28"/>
              </w:rPr>
              <w:t>Завтра снова мы придем!</w:t>
            </w:r>
          </w:p>
        </w:tc>
      </w:tr>
    </w:tbl>
    <w:p w:rsidR="00D65BBC" w:rsidRDefault="00D65BBC" w:rsidP="00BE6DF5">
      <w:pPr>
        <w:spacing w:after="0"/>
      </w:pPr>
    </w:p>
    <w:p w:rsidR="005B517F" w:rsidRDefault="00BF239F" w:rsidP="00BF239F">
      <w:pPr>
        <w:pStyle w:val="a5"/>
        <w:ind w:left="2880" w:firstLine="0"/>
      </w:pPr>
      <w:r>
        <w:t>*</w:t>
      </w:r>
      <w:proofErr w:type="gramStart"/>
      <w:r w:rsidR="005B517F">
        <w:t>Возможно</w:t>
      </w:r>
      <w:proofErr w:type="gramEnd"/>
      <w:r w:rsidR="005B517F">
        <w:t xml:space="preserve"> изменение начала работы лагеря</w:t>
      </w:r>
    </w:p>
    <w:sectPr w:rsidR="005B517F" w:rsidSect="0084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33" w:rsidRDefault="009A4233" w:rsidP="00845513">
      <w:pPr>
        <w:spacing w:after="0" w:line="240" w:lineRule="auto"/>
      </w:pPr>
      <w:r>
        <w:separator/>
      </w:r>
    </w:p>
  </w:endnote>
  <w:endnote w:type="continuationSeparator" w:id="1">
    <w:p w:rsidR="009A4233" w:rsidRDefault="009A4233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7" w:rsidRDefault="00D550F7">
    <w:pPr>
      <w:pStyle w:val="a3"/>
      <w:spacing w:line="14" w:lineRule="auto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7" w:rsidRDefault="00D01E16">
    <w:pPr>
      <w:pStyle w:val="a3"/>
      <w:spacing w:line="14" w:lineRule="auto"/>
      <w:rPr>
        <w:sz w:val="19"/>
      </w:rPr>
    </w:pPr>
    <w:r w:rsidRPr="00D01E1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304.4pt;margin-top:778.15pt;width:22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zz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" filled="f" stroked="f">
          <v:textbox inset="0,0,0,0">
            <w:txbxContent>
              <w:p w:rsidR="00D550F7" w:rsidRDefault="00D550F7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33" w:rsidRDefault="009A4233" w:rsidP="00845513">
      <w:pPr>
        <w:spacing w:after="0" w:line="240" w:lineRule="auto"/>
      </w:pPr>
      <w:r>
        <w:separator/>
      </w:r>
    </w:p>
  </w:footnote>
  <w:footnote w:type="continuationSeparator" w:id="1">
    <w:p w:rsidR="009A4233" w:rsidRDefault="009A4233" w:rsidP="0084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7"/>
    <w:multiLevelType w:val="hybridMultilevel"/>
    <w:tmpl w:val="8DDC9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6B6C"/>
    <w:multiLevelType w:val="hybridMultilevel"/>
    <w:tmpl w:val="AA98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4E6"/>
    <w:multiLevelType w:val="hybridMultilevel"/>
    <w:tmpl w:val="17D48DD2"/>
    <w:lvl w:ilvl="0" w:tplc="2AC8B3E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FC4E3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04D6CCB8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28DE5410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85323910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8BEEBA90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BE008AAA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2368C96A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8DC43258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3">
    <w:nsid w:val="10C042D4"/>
    <w:multiLevelType w:val="hybridMultilevel"/>
    <w:tmpl w:val="16DAFFCC"/>
    <w:lvl w:ilvl="0" w:tplc="D13A41A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496EE18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A9467964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6798B74A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43A21E6A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36FCEE94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602003B2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0C8C91C4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A8DEDB9C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4">
    <w:nsid w:val="187A47DF"/>
    <w:multiLevelType w:val="hybridMultilevel"/>
    <w:tmpl w:val="129E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D36E9"/>
    <w:multiLevelType w:val="hybridMultilevel"/>
    <w:tmpl w:val="DBC018B8"/>
    <w:lvl w:ilvl="0" w:tplc="A7DE7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A34"/>
    <w:multiLevelType w:val="hybridMultilevel"/>
    <w:tmpl w:val="21AE69EC"/>
    <w:lvl w:ilvl="0" w:tplc="06C4D840">
      <w:start w:val="1"/>
      <w:numFmt w:val="decimal"/>
      <w:lvlText w:val="%1."/>
      <w:lvlJc w:val="left"/>
      <w:pPr>
        <w:ind w:left="21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9CA032">
      <w:numFmt w:val="bullet"/>
      <w:lvlText w:val="•"/>
      <w:lvlJc w:val="left"/>
      <w:pPr>
        <w:ind w:left="907" w:hanging="361"/>
      </w:pPr>
      <w:rPr>
        <w:rFonts w:hint="default"/>
        <w:lang w:val="ru-RU" w:eastAsia="ru-RU" w:bidi="ru-RU"/>
      </w:rPr>
    </w:lvl>
    <w:lvl w:ilvl="2" w:tplc="236EAAAE">
      <w:numFmt w:val="bullet"/>
      <w:lvlText w:val="•"/>
      <w:lvlJc w:val="left"/>
      <w:pPr>
        <w:ind w:left="1595" w:hanging="361"/>
      </w:pPr>
      <w:rPr>
        <w:rFonts w:hint="default"/>
        <w:lang w:val="ru-RU" w:eastAsia="ru-RU" w:bidi="ru-RU"/>
      </w:rPr>
    </w:lvl>
    <w:lvl w:ilvl="3" w:tplc="6B4CA45A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4" w:tplc="B450F63C">
      <w:numFmt w:val="bullet"/>
      <w:lvlText w:val="•"/>
      <w:lvlJc w:val="left"/>
      <w:pPr>
        <w:ind w:left="2970" w:hanging="361"/>
      </w:pPr>
      <w:rPr>
        <w:rFonts w:hint="default"/>
        <w:lang w:val="ru-RU" w:eastAsia="ru-RU" w:bidi="ru-RU"/>
      </w:rPr>
    </w:lvl>
    <w:lvl w:ilvl="5" w:tplc="0C66FF38">
      <w:numFmt w:val="bullet"/>
      <w:lvlText w:val="•"/>
      <w:lvlJc w:val="left"/>
      <w:pPr>
        <w:ind w:left="3658" w:hanging="361"/>
      </w:pPr>
      <w:rPr>
        <w:rFonts w:hint="default"/>
        <w:lang w:val="ru-RU" w:eastAsia="ru-RU" w:bidi="ru-RU"/>
      </w:rPr>
    </w:lvl>
    <w:lvl w:ilvl="6" w:tplc="8F88B660">
      <w:numFmt w:val="bullet"/>
      <w:lvlText w:val="•"/>
      <w:lvlJc w:val="left"/>
      <w:pPr>
        <w:ind w:left="4345" w:hanging="361"/>
      </w:pPr>
      <w:rPr>
        <w:rFonts w:hint="default"/>
        <w:lang w:val="ru-RU" w:eastAsia="ru-RU" w:bidi="ru-RU"/>
      </w:rPr>
    </w:lvl>
    <w:lvl w:ilvl="7" w:tplc="147AEC4A">
      <w:numFmt w:val="bullet"/>
      <w:lvlText w:val="•"/>
      <w:lvlJc w:val="left"/>
      <w:pPr>
        <w:ind w:left="5033" w:hanging="361"/>
      </w:pPr>
      <w:rPr>
        <w:rFonts w:hint="default"/>
        <w:lang w:val="ru-RU" w:eastAsia="ru-RU" w:bidi="ru-RU"/>
      </w:rPr>
    </w:lvl>
    <w:lvl w:ilvl="8" w:tplc="5C26714C">
      <w:numFmt w:val="bullet"/>
      <w:lvlText w:val="•"/>
      <w:lvlJc w:val="left"/>
      <w:pPr>
        <w:ind w:left="5720" w:hanging="361"/>
      </w:pPr>
      <w:rPr>
        <w:rFonts w:hint="default"/>
        <w:lang w:val="ru-RU" w:eastAsia="ru-RU" w:bidi="ru-RU"/>
      </w:rPr>
    </w:lvl>
  </w:abstractNum>
  <w:abstractNum w:abstractNumId="7">
    <w:nsid w:val="2E204A5B"/>
    <w:multiLevelType w:val="hybridMultilevel"/>
    <w:tmpl w:val="A226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61190"/>
    <w:multiLevelType w:val="hybridMultilevel"/>
    <w:tmpl w:val="CFCE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4BF8"/>
    <w:multiLevelType w:val="hybridMultilevel"/>
    <w:tmpl w:val="5560B068"/>
    <w:lvl w:ilvl="0" w:tplc="FE7099A6">
      <w:numFmt w:val="bullet"/>
      <w:lvlText w:val="-"/>
      <w:lvlJc w:val="left"/>
      <w:pPr>
        <w:ind w:left="117" w:hanging="334"/>
      </w:pPr>
      <w:rPr>
        <w:rFonts w:hint="default"/>
        <w:w w:val="100"/>
        <w:lang w:val="ru-RU" w:eastAsia="ru-RU" w:bidi="ru-RU"/>
      </w:rPr>
    </w:lvl>
    <w:lvl w:ilvl="1" w:tplc="2436A590">
      <w:numFmt w:val="bullet"/>
      <w:lvlText w:val="-"/>
      <w:lvlJc w:val="left"/>
      <w:pPr>
        <w:ind w:left="217" w:hanging="140"/>
      </w:pPr>
      <w:rPr>
        <w:rFonts w:hint="default"/>
        <w:w w:val="99"/>
        <w:lang w:val="ru-RU" w:eastAsia="ru-RU" w:bidi="ru-RU"/>
      </w:rPr>
    </w:lvl>
    <w:lvl w:ilvl="2" w:tplc="1CECF972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1A38447A">
      <w:numFmt w:val="bullet"/>
      <w:lvlText w:val="•"/>
      <w:lvlJc w:val="left"/>
      <w:pPr>
        <w:ind w:left="2336" w:hanging="140"/>
      </w:pPr>
      <w:rPr>
        <w:rFonts w:hint="default"/>
        <w:lang w:val="ru-RU" w:eastAsia="ru-RU" w:bidi="ru-RU"/>
      </w:rPr>
    </w:lvl>
    <w:lvl w:ilvl="4" w:tplc="905A48B6">
      <w:numFmt w:val="bullet"/>
      <w:lvlText w:val="•"/>
      <w:lvlJc w:val="left"/>
      <w:pPr>
        <w:ind w:left="3395" w:hanging="140"/>
      </w:pPr>
      <w:rPr>
        <w:rFonts w:hint="default"/>
        <w:lang w:val="ru-RU" w:eastAsia="ru-RU" w:bidi="ru-RU"/>
      </w:rPr>
    </w:lvl>
    <w:lvl w:ilvl="5" w:tplc="05E8F072">
      <w:numFmt w:val="bullet"/>
      <w:lvlText w:val="•"/>
      <w:lvlJc w:val="left"/>
      <w:pPr>
        <w:ind w:left="4453" w:hanging="140"/>
      </w:pPr>
      <w:rPr>
        <w:rFonts w:hint="default"/>
        <w:lang w:val="ru-RU" w:eastAsia="ru-RU" w:bidi="ru-RU"/>
      </w:rPr>
    </w:lvl>
    <w:lvl w:ilvl="6" w:tplc="F314F360">
      <w:numFmt w:val="bullet"/>
      <w:lvlText w:val="•"/>
      <w:lvlJc w:val="left"/>
      <w:pPr>
        <w:ind w:left="5512" w:hanging="140"/>
      </w:pPr>
      <w:rPr>
        <w:rFonts w:hint="default"/>
        <w:lang w:val="ru-RU" w:eastAsia="ru-RU" w:bidi="ru-RU"/>
      </w:rPr>
    </w:lvl>
    <w:lvl w:ilvl="7" w:tplc="67A6A5CE">
      <w:numFmt w:val="bullet"/>
      <w:lvlText w:val="•"/>
      <w:lvlJc w:val="left"/>
      <w:pPr>
        <w:ind w:left="6570" w:hanging="140"/>
      </w:pPr>
      <w:rPr>
        <w:rFonts w:hint="default"/>
        <w:lang w:val="ru-RU" w:eastAsia="ru-RU" w:bidi="ru-RU"/>
      </w:rPr>
    </w:lvl>
    <w:lvl w:ilvl="8" w:tplc="388A8DBA">
      <w:numFmt w:val="bullet"/>
      <w:lvlText w:val="•"/>
      <w:lvlJc w:val="left"/>
      <w:pPr>
        <w:ind w:left="7629" w:hanging="140"/>
      </w:pPr>
      <w:rPr>
        <w:rFonts w:hint="default"/>
        <w:lang w:val="ru-RU" w:eastAsia="ru-RU" w:bidi="ru-RU"/>
      </w:rPr>
    </w:lvl>
  </w:abstractNum>
  <w:abstractNum w:abstractNumId="10">
    <w:nsid w:val="41A04759"/>
    <w:multiLevelType w:val="multilevel"/>
    <w:tmpl w:val="D102C4D6"/>
    <w:lvl w:ilvl="0">
      <w:start w:val="1"/>
      <w:numFmt w:val="bullet"/>
      <w:lvlText w:val=""/>
      <w:lvlJc w:val="left"/>
      <w:pPr>
        <w:ind w:left="248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2" w:hanging="360"/>
      </w:pPr>
      <w:rPr>
        <w:rFonts w:ascii="Wingdings" w:hAnsi="Wingdings" w:cs="Wingdings" w:hint="default"/>
      </w:rPr>
    </w:lvl>
  </w:abstractNum>
  <w:abstractNum w:abstractNumId="11">
    <w:nsid w:val="4B8B4D08"/>
    <w:multiLevelType w:val="hybridMultilevel"/>
    <w:tmpl w:val="E86AE980"/>
    <w:lvl w:ilvl="0" w:tplc="84A050CC">
      <w:numFmt w:val="bullet"/>
      <w:lvlText w:val=""/>
      <w:lvlJc w:val="left"/>
      <w:pPr>
        <w:ind w:left="400" w:hanging="58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A5C8A30">
      <w:numFmt w:val="bullet"/>
      <w:lvlText w:val="•"/>
      <w:lvlJc w:val="left"/>
      <w:pPr>
        <w:ind w:left="1338" w:hanging="588"/>
      </w:pPr>
      <w:rPr>
        <w:rFonts w:hint="default"/>
        <w:lang w:val="ru-RU" w:eastAsia="ru-RU" w:bidi="ru-RU"/>
      </w:rPr>
    </w:lvl>
    <w:lvl w:ilvl="2" w:tplc="BDC00288">
      <w:numFmt w:val="bullet"/>
      <w:lvlText w:val="•"/>
      <w:lvlJc w:val="left"/>
      <w:pPr>
        <w:ind w:left="2277" w:hanging="588"/>
      </w:pPr>
      <w:rPr>
        <w:rFonts w:hint="default"/>
        <w:lang w:val="ru-RU" w:eastAsia="ru-RU" w:bidi="ru-RU"/>
      </w:rPr>
    </w:lvl>
    <w:lvl w:ilvl="3" w:tplc="55A28CC2">
      <w:numFmt w:val="bullet"/>
      <w:lvlText w:val="•"/>
      <w:lvlJc w:val="left"/>
      <w:pPr>
        <w:ind w:left="3215" w:hanging="588"/>
      </w:pPr>
      <w:rPr>
        <w:rFonts w:hint="default"/>
        <w:lang w:val="ru-RU" w:eastAsia="ru-RU" w:bidi="ru-RU"/>
      </w:rPr>
    </w:lvl>
    <w:lvl w:ilvl="4" w:tplc="8CDC603E">
      <w:numFmt w:val="bullet"/>
      <w:lvlText w:val="•"/>
      <w:lvlJc w:val="left"/>
      <w:pPr>
        <w:ind w:left="4154" w:hanging="588"/>
      </w:pPr>
      <w:rPr>
        <w:rFonts w:hint="default"/>
        <w:lang w:val="ru-RU" w:eastAsia="ru-RU" w:bidi="ru-RU"/>
      </w:rPr>
    </w:lvl>
    <w:lvl w:ilvl="5" w:tplc="C2720EA0">
      <w:numFmt w:val="bullet"/>
      <w:lvlText w:val="•"/>
      <w:lvlJc w:val="left"/>
      <w:pPr>
        <w:ind w:left="5093" w:hanging="588"/>
      </w:pPr>
      <w:rPr>
        <w:rFonts w:hint="default"/>
        <w:lang w:val="ru-RU" w:eastAsia="ru-RU" w:bidi="ru-RU"/>
      </w:rPr>
    </w:lvl>
    <w:lvl w:ilvl="6" w:tplc="6EF2CCA8">
      <w:numFmt w:val="bullet"/>
      <w:lvlText w:val="•"/>
      <w:lvlJc w:val="left"/>
      <w:pPr>
        <w:ind w:left="6031" w:hanging="588"/>
      </w:pPr>
      <w:rPr>
        <w:rFonts w:hint="default"/>
        <w:lang w:val="ru-RU" w:eastAsia="ru-RU" w:bidi="ru-RU"/>
      </w:rPr>
    </w:lvl>
    <w:lvl w:ilvl="7" w:tplc="D6AE4D94">
      <w:numFmt w:val="bullet"/>
      <w:lvlText w:val="•"/>
      <w:lvlJc w:val="left"/>
      <w:pPr>
        <w:ind w:left="6970" w:hanging="588"/>
      </w:pPr>
      <w:rPr>
        <w:rFonts w:hint="default"/>
        <w:lang w:val="ru-RU" w:eastAsia="ru-RU" w:bidi="ru-RU"/>
      </w:rPr>
    </w:lvl>
    <w:lvl w:ilvl="8" w:tplc="9898ABA4">
      <w:numFmt w:val="bullet"/>
      <w:lvlText w:val="•"/>
      <w:lvlJc w:val="left"/>
      <w:pPr>
        <w:ind w:left="7909" w:hanging="588"/>
      </w:pPr>
      <w:rPr>
        <w:rFonts w:hint="default"/>
        <w:lang w:val="ru-RU" w:eastAsia="ru-RU" w:bidi="ru-RU"/>
      </w:rPr>
    </w:lvl>
  </w:abstractNum>
  <w:abstractNum w:abstractNumId="12">
    <w:nsid w:val="4E473380"/>
    <w:multiLevelType w:val="hybridMultilevel"/>
    <w:tmpl w:val="09E2943A"/>
    <w:lvl w:ilvl="0" w:tplc="1D280C94">
      <w:start w:val="1"/>
      <w:numFmt w:val="decimal"/>
      <w:lvlText w:val="%1."/>
      <w:lvlJc w:val="left"/>
      <w:pPr>
        <w:ind w:left="357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B3A9900">
      <w:start w:val="1"/>
      <w:numFmt w:val="decimal"/>
      <w:lvlText w:val="%2."/>
      <w:lvlJc w:val="left"/>
      <w:pPr>
        <w:ind w:left="257" w:hanging="2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91EDCC8">
      <w:start w:val="1"/>
      <w:numFmt w:val="decimal"/>
      <w:lvlText w:val="%3."/>
      <w:lvlJc w:val="left"/>
      <w:pPr>
        <w:ind w:left="377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6628A146">
      <w:numFmt w:val="bullet"/>
      <w:lvlText w:val="•"/>
      <w:lvlJc w:val="left"/>
      <w:pPr>
        <w:ind w:left="3780" w:hanging="567"/>
      </w:pPr>
      <w:rPr>
        <w:rFonts w:hint="default"/>
        <w:lang w:val="ru-RU" w:eastAsia="ru-RU" w:bidi="ru-RU"/>
      </w:rPr>
    </w:lvl>
    <w:lvl w:ilvl="4" w:tplc="89027ADC">
      <w:numFmt w:val="bullet"/>
      <w:lvlText w:val="•"/>
      <w:lvlJc w:val="left"/>
      <w:pPr>
        <w:ind w:left="4629" w:hanging="567"/>
      </w:pPr>
      <w:rPr>
        <w:rFonts w:hint="default"/>
        <w:lang w:val="ru-RU" w:eastAsia="ru-RU" w:bidi="ru-RU"/>
      </w:rPr>
    </w:lvl>
    <w:lvl w:ilvl="5" w:tplc="C85ABD52">
      <w:numFmt w:val="bullet"/>
      <w:lvlText w:val="•"/>
      <w:lvlJc w:val="left"/>
      <w:pPr>
        <w:ind w:left="5478" w:hanging="567"/>
      </w:pPr>
      <w:rPr>
        <w:rFonts w:hint="default"/>
        <w:lang w:val="ru-RU" w:eastAsia="ru-RU" w:bidi="ru-RU"/>
      </w:rPr>
    </w:lvl>
    <w:lvl w:ilvl="6" w:tplc="894E04F6">
      <w:numFmt w:val="bullet"/>
      <w:lvlText w:val="•"/>
      <w:lvlJc w:val="left"/>
      <w:pPr>
        <w:ind w:left="6328" w:hanging="567"/>
      </w:pPr>
      <w:rPr>
        <w:rFonts w:hint="default"/>
        <w:lang w:val="ru-RU" w:eastAsia="ru-RU" w:bidi="ru-RU"/>
      </w:rPr>
    </w:lvl>
    <w:lvl w:ilvl="7" w:tplc="D18CA570">
      <w:numFmt w:val="bullet"/>
      <w:lvlText w:val="•"/>
      <w:lvlJc w:val="left"/>
      <w:pPr>
        <w:ind w:left="7177" w:hanging="567"/>
      </w:pPr>
      <w:rPr>
        <w:rFonts w:hint="default"/>
        <w:lang w:val="ru-RU" w:eastAsia="ru-RU" w:bidi="ru-RU"/>
      </w:rPr>
    </w:lvl>
    <w:lvl w:ilvl="8" w:tplc="53B8272E">
      <w:numFmt w:val="bullet"/>
      <w:lvlText w:val="•"/>
      <w:lvlJc w:val="left"/>
      <w:pPr>
        <w:ind w:left="8027" w:hanging="567"/>
      </w:pPr>
      <w:rPr>
        <w:rFonts w:hint="default"/>
        <w:lang w:val="ru-RU" w:eastAsia="ru-RU" w:bidi="ru-RU"/>
      </w:rPr>
    </w:lvl>
  </w:abstractNum>
  <w:abstractNum w:abstractNumId="13">
    <w:nsid w:val="52CA65E9"/>
    <w:multiLevelType w:val="hybridMultilevel"/>
    <w:tmpl w:val="D42EA894"/>
    <w:lvl w:ilvl="0" w:tplc="A2F8A744">
      <w:numFmt w:val="bullet"/>
      <w:lvlText w:val="-"/>
      <w:lvlJc w:val="left"/>
      <w:pPr>
        <w:ind w:left="1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B8A7D0">
      <w:numFmt w:val="bullet"/>
      <w:lvlText w:val="•"/>
      <w:lvlJc w:val="left"/>
      <w:pPr>
        <w:ind w:left="2138" w:hanging="164"/>
      </w:pPr>
      <w:rPr>
        <w:rFonts w:hint="default"/>
        <w:lang w:val="ru-RU" w:eastAsia="ru-RU" w:bidi="ru-RU"/>
      </w:rPr>
    </w:lvl>
    <w:lvl w:ilvl="2" w:tplc="539290EE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 w:tplc="7CA8BE0C">
      <w:numFmt w:val="bullet"/>
      <w:lvlText w:val="•"/>
      <w:lvlJc w:val="left"/>
      <w:pPr>
        <w:ind w:left="3855" w:hanging="164"/>
      </w:pPr>
      <w:rPr>
        <w:rFonts w:hint="default"/>
        <w:lang w:val="ru-RU" w:eastAsia="ru-RU" w:bidi="ru-RU"/>
      </w:rPr>
    </w:lvl>
    <w:lvl w:ilvl="4" w:tplc="4364E9F8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5C267CC4">
      <w:numFmt w:val="bullet"/>
      <w:lvlText w:val="•"/>
      <w:lvlJc w:val="left"/>
      <w:pPr>
        <w:ind w:left="5573" w:hanging="164"/>
      </w:pPr>
      <w:rPr>
        <w:rFonts w:hint="default"/>
        <w:lang w:val="ru-RU" w:eastAsia="ru-RU" w:bidi="ru-RU"/>
      </w:rPr>
    </w:lvl>
    <w:lvl w:ilvl="6" w:tplc="ED5A3AC6">
      <w:numFmt w:val="bullet"/>
      <w:lvlText w:val="•"/>
      <w:lvlJc w:val="left"/>
      <w:pPr>
        <w:ind w:left="6431" w:hanging="164"/>
      </w:pPr>
      <w:rPr>
        <w:rFonts w:hint="default"/>
        <w:lang w:val="ru-RU" w:eastAsia="ru-RU" w:bidi="ru-RU"/>
      </w:rPr>
    </w:lvl>
    <w:lvl w:ilvl="7" w:tplc="12F22306">
      <w:numFmt w:val="bullet"/>
      <w:lvlText w:val="•"/>
      <w:lvlJc w:val="left"/>
      <w:pPr>
        <w:ind w:left="7290" w:hanging="164"/>
      </w:pPr>
      <w:rPr>
        <w:rFonts w:hint="default"/>
        <w:lang w:val="ru-RU" w:eastAsia="ru-RU" w:bidi="ru-RU"/>
      </w:rPr>
    </w:lvl>
    <w:lvl w:ilvl="8" w:tplc="1876E650">
      <w:numFmt w:val="bullet"/>
      <w:lvlText w:val="•"/>
      <w:lvlJc w:val="left"/>
      <w:pPr>
        <w:ind w:left="8149" w:hanging="164"/>
      </w:pPr>
      <w:rPr>
        <w:rFonts w:hint="default"/>
        <w:lang w:val="ru-RU" w:eastAsia="ru-RU" w:bidi="ru-RU"/>
      </w:rPr>
    </w:lvl>
  </w:abstractNum>
  <w:abstractNum w:abstractNumId="14">
    <w:nsid w:val="543408FA"/>
    <w:multiLevelType w:val="multilevel"/>
    <w:tmpl w:val="210E6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CE3A38"/>
    <w:multiLevelType w:val="hybridMultilevel"/>
    <w:tmpl w:val="85688A2A"/>
    <w:lvl w:ilvl="0" w:tplc="D66A52A4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0AFE7A">
      <w:numFmt w:val="bullet"/>
      <w:lvlText w:val="•"/>
      <w:lvlJc w:val="left"/>
      <w:pPr>
        <w:ind w:left="347" w:hanging="125"/>
      </w:pPr>
      <w:rPr>
        <w:rFonts w:hint="default"/>
        <w:lang w:val="ru-RU" w:eastAsia="ru-RU" w:bidi="ru-RU"/>
      </w:rPr>
    </w:lvl>
    <w:lvl w:ilvl="2" w:tplc="2C9827B4">
      <w:numFmt w:val="bullet"/>
      <w:lvlText w:val="•"/>
      <w:lvlJc w:val="left"/>
      <w:pPr>
        <w:ind w:left="595" w:hanging="125"/>
      </w:pPr>
      <w:rPr>
        <w:rFonts w:hint="default"/>
        <w:lang w:val="ru-RU" w:eastAsia="ru-RU" w:bidi="ru-RU"/>
      </w:rPr>
    </w:lvl>
    <w:lvl w:ilvl="3" w:tplc="8C368A64">
      <w:numFmt w:val="bullet"/>
      <w:lvlText w:val="•"/>
      <w:lvlJc w:val="left"/>
      <w:pPr>
        <w:ind w:left="842" w:hanging="125"/>
      </w:pPr>
      <w:rPr>
        <w:rFonts w:hint="default"/>
        <w:lang w:val="ru-RU" w:eastAsia="ru-RU" w:bidi="ru-RU"/>
      </w:rPr>
    </w:lvl>
    <w:lvl w:ilvl="4" w:tplc="9404040C">
      <w:numFmt w:val="bullet"/>
      <w:lvlText w:val="•"/>
      <w:lvlJc w:val="left"/>
      <w:pPr>
        <w:ind w:left="1090" w:hanging="125"/>
      </w:pPr>
      <w:rPr>
        <w:rFonts w:hint="default"/>
        <w:lang w:val="ru-RU" w:eastAsia="ru-RU" w:bidi="ru-RU"/>
      </w:rPr>
    </w:lvl>
    <w:lvl w:ilvl="5" w:tplc="A30EF97E">
      <w:numFmt w:val="bullet"/>
      <w:lvlText w:val="•"/>
      <w:lvlJc w:val="left"/>
      <w:pPr>
        <w:ind w:left="1338" w:hanging="125"/>
      </w:pPr>
      <w:rPr>
        <w:rFonts w:hint="default"/>
        <w:lang w:val="ru-RU" w:eastAsia="ru-RU" w:bidi="ru-RU"/>
      </w:rPr>
    </w:lvl>
    <w:lvl w:ilvl="6" w:tplc="E612C1EA">
      <w:numFmt w:val="bullet"/>
      <w:lvlText w:val="•"/>
      <w:lvlJc w:val="left"/>
      <w:pPr>
        <w:ind w:left="1585" w:hanging="125"/>
      </w:pPr>
      <w:rPr>
        <w:rFonts w:hint="default"/>
        <w:lang w:val="ru-RU" w:eastAsia="ru-RU" w:bidi="ru-RU"/>
      </w:rPr>
    </w:lvl>
    <w:lvl w:ilvl="7" w:tplc="E8EA0E82">
      <w:numFmt w:val="bullet"/>
      <w:lvlText w:val="•"/>
      <w:lvlJc w:val="left"/>
      <w:pPr>
        <w:ind w:left="1833" w:hanging="125"/>
      </w:pPr>
      <w:rPr>
        <w:rFonts w:hint="default"/>
        <w:lang w:val="ru-RU" w:eastAsia="ru-RU" w:bidi="ru-RU"/>
      </w:rPr>
    </w:lvl>
    <w:lvl w:ilvl="8" w:tplc="1814F648">
      <w:numFmt w:val="bullet"/>
      <w:lvlText w:val="•"/>
      <w:lvlJc w:val="left"/>
      <w:pPr>
        <w:ind w:left="2080" w:hanging="125"/>
      </w:pPr>
      <w:rPr>
        <w:rFonts w:hint="default"/>
        <w:lang w:val="ru-RU" w:eastAsia="ru-RU" w:bidi="ru-RU"/>
      </w:rPr>
    </w:lvl>
  </w:abstractNum>
  <w:abstractNum w:abstractNumId="16">
    <w:nsid w:val="5E2451B9"/>
    <w:multiLevelType w:val="hybridMultilevel"/>
    <w:tmpl w:val="E66AF3EA"/>
    <w:lvl w:ilvl="0" w:tplc="2372518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29AFA9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EFE8382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6FA81C06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51B4F07C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68503CDE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84507C1C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BFBE7EE8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076C03F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17">
    <w:nsid w:val="602E0DEF"/>
    <w:multiLevelType w:val="hybridMultilevel"/>
    <w:tmpl w:val="5E3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C5084"/>
    <w:multiLevelType w:val="hybridMultilevel"/>
    <w:tmpl w:val="4C920014"/>
    <w:lvl w:ilvl="0" w:tplc="79AEAF6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32D46E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FD86A2B8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E150691C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EECE1D88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46126EFC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1474EC3A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3046444E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F4888AF6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19">
    <w:nsid w:val="6A9E7F11"/>
    <w:multiLevelType w:val="hybridMultilevel"/>
    <w:tmpl w:val="0CC66454"/>
    <w:lvl w:ilvl="0" w:tplc="72E2EC24">
      <w:start w:val="1"/>
      <w:numFmt w:val="decimal"/>
      <w:lvlText w:val="%1."/>
      <w:lvlJc w:val="left"/>
      <w:pPr>
        <w:ind w:left="382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DC9776">
      <w:start w:val="1"/>
      <w:numFmt w:val="decimal"/>
      <w:lvlText w:val="%2."/>
      <w:lvlJc w:val="left"/>
      <w:pPr>
        <w:ind w:left="4680" w:hanging="56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12B2A168">
      <w:numFmt w:val="bullet"/>
      <w:lvlText w:val="•"/>
      <w:lvlJc w:val="left"/>
      <w:pPr>
        <w:ind w:left="5645" w:hanging="567"/>
      </w:pPr>
      <w:rPr>
        <w:rFonts w:hint="default"/>
        <w:lang w:val="ru-RU" w:eastAsia="ru-RU" w:bidi="ru-RU"/>
      </w:rPr>
    </w:lvl>
    <w:lvl w:ilvl="3" w:tplc="BB20403C">
      <w:numFmt w:val="bullet"/>
      <w:lvlText w:val="•"/>
      <w:lvlJc w:val="left"/>
      <w:pPr>
        <w:ind w:left="6619" w:hanging="567"/>
      </w:pPr>
      <w:rPr>
        <w:rFonts w:hint="default"/>
        <w:lang w:val="ru-RU" w:eastAsia="ru-RU" w:bidi="ru-RU"/>
      </w:rPr>
    </w:lvl>
    <w:lvl w:ilvl="4" w:tplc="BE4A9E8C">
      <w:numFmt w:val="bullet"/>
      <w:lvlText w:val="•"/>
      <w:lvlJc w:val="left"/>
      <w:pPr>
        <w:ind w:left="7593" w:hanging="567"/>
      </w:pPr>
      <w:rPr>
        <w:rFonts w:hint="default"/>
        <w:lang w:val="ru-RU" w:eastAsia="ru-RU" w:bidi="ru-RU"/>
      </w:rPr>
    </w:lvl>
    <w:lvl w:ilvl="5" w:tplc="EC284686">
      <w:numFmt w:val="bullet"/>
      <w:lvlText w:val="•"/>
      <w:lvlJc w:val="left"/>
      <w:pPr>
        <w:ind w:left="8567" w:hanging="567"/>
      </w:pPr>
      <w:rPr>
        <w:rFonts w:hint="default"/>
        <w:lang w:val="ru-RU" w:eastAsia="ru-RU" w:bidi="ru-RU"/>
      </w:rPr>
    </w:lvl>
    <w:lvl w:ilvl="6" w:tplc="E5069BF0">
      <w:numFmt w:val="bullet"/>
      <w:lvlText w:val="•"/>
      <w:lvlJc w:val="left"/>
      <w:pPr>
        <w:ind w:left="9541" w:hanging="567"/>
      </w:pPr>
      <w:rPr>
        <w:rFonts w:hint="default"/>
        <w:lang w:val="ru-RU" w:eastAsia="ru-RU" w:bidi="ru-RU"/>
      </w:rPr>
    </w:lvl>
    <w:lvl w:ilvl="7" w:tplc="CB728816">
      <w:numFmt w:val="bullet"/>
      <w:lvlText w:val="•"/>
      <w:lvlJc w:val="left"/>
      <w:pPr>
        <w:ind w:left="10515" w:hanging="567"/>
      </w:pPr>
      <w:rPr>
        <w:rFonts w:hint="default"/>
        <w:lang w:val="ru-RU" w:eastAsia="ru-RU" w:bidi="ru-RU"/>
      </w:rPr>
    </w:lvl>
    <w:lvl w:ilvl="8" w:tplc="37145D1E">
      <w:numFmt w:val="bullet"/>
      <w:lvlText w:val="•"/>
      <w:lvlJc w:val="left"/>
      <w:pPr>
        <w:ind w:left="11489" w:hanging="567"/>
      </w:pPr>
      <w:rPr>
        <w:rFonts w:hint="default"/>
        <w:lang w:val="ru-RU" w:eastAsia="ru-RU" w:bidi="ru-RU"/>
      </w:rPr>
    </w:lvl>
  </w:abstractNum>
  <w:abstractNum w:abstractNumId="20">
    <w:nsid w:val="6E410E3E"/>
    <w:multiLevelType w:val="hybridMultilevel"/>
    <w:tmpl w:val="17624E58"/>
    <w:lvl w:ilvl="0" w:tplc="EA0A208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AB6C83A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00DC4722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5BBE02FE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167E480C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8AA8B258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5FE2F5C0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50AEB7CC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C454754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abstractNum w:abstractNumId="21">
    <w:nsid w:val="70AD5E8C"/>
    <w:multiLevelType w:val="hybridMultilevel"/>
    <w:tmpl w:val="F33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C5A4A"/>
    <w:multiLevelType w:val="hybridMultilevel"/>
    <w:tmpl w:val="34D66B76"/>
    <w:lvl w:ilvl="0" w:tplc="EA40237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5CFE36">
      <w:numFmt w:val="bullet"/>
      <w:lvlText w:val="•"/>
      <w:lvlJc w:val="left"/>
      <w:pPr>
        <w:ind w:left="330" w:hanging="125"/>
      </w:pPr>
      <w:rPr>
        <w:rFonts w:hint="default"/>
        <w:lang w:val="ru-RU" w:eastAsia="ru-RU" w:bidi="ru-RU"/>
      </w:rPr>
    </w:lvl>
    <w:lvl w:ilvl="2" w:tplc="F688613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3" w:tplc="D4B262F2">
      <w:numFmt w:val="bullet"/>
      <w:lvlText w:val="•"/>
      <w:lvlJc w:val="left"/>
      <w:pPr>
        <w:ind w:left="790" w:hanging="125"/>
      </w:pPr>
      <w:rPr>
        <w:rFonts w:hint="default"/>
        <w:lang w:val="ru-RU" w:eastAsia="ru-RU" w:bidi="ru-RU"/>
      </w:rPr>
    </w:lvl>
    <w:lvl w:ilvl="4" w:tplc="36F0DEFA">
      <w:numFmt w:val="bullet"/>
      <w:lvlText w:val="•"/>
      <w:lvlJc w:val="left"/>
      <w:pPr>
        <w:ind w:left="1020" w:hanging="125"/>
      </w:pPr>
      <w:rPr>
        <w:rFonts w:hint="default"/>
        <w:lang w:val="ru-RU" w:eastAsia="ru-RU" w:bidi="ru-RU"/>
      </w:rPr>
    </w:lvl>
    <w:lvl w:ilvl="5" w:tplc="B09496D2">
      <w:numFmt w:val="bullet"/>
      <w:lvlText w:val="•"/>
      <w:lvlJc w:val="left"/>
      <w:pPr>
        <w:ind w:left="1250" w:hanging="125"/>
      </w:pPr>
      <w:rPr>
        <w:rFonts w:hint="default"/>
        <w:lang w:val="ru-RU" w:eastAsia="ru-RU" w:bidi="ru-RU"/>
      </w:rPr>
    </w:lvl>
    <w:lvl w:ilvl="6" w:tplc="6F86DCE4">
      <w:numFmt w:val="bullet"/>
      <w:lvlText w:val="•"/>
      <w:lvlJc w:val="left"/>
      <w:pPr>
        <w:ind w:left="1480" w:hanging="125"/>
      </w:pPr>
      <w:rPr>
        <w:rFonts w:hint="default"/>
        <w:lang w:val="ru-RU" w:eastAsia="ru-RU" w:bidi="ru-RU"/>
      </w:rPr>
    </w:lvl>
    <w:lvl w:ilvl="7" w:tplc="DA1CEE68">
      <w:numFmt w:val="bullet"/>
      <w:lvlText w:val="•"/>
      <w:lvlJc w:val="left"/>
      <w:pPr>
        <w:ind w:left="1710" w:hanging="125"/>
      </w:pPr>
      <w:rPr>
        <w:rFonts w:hint="default"/>
        <w:lang w:val="ru-RU" w:eastAsia="ru-RU" w:bidi="ru-RU"/>
      </w:rPr>
    </w:lvl>
    <w:lvl w:ilvl="8" w:tplc="98DCD26A">
      <w:numFmt w:val="bullet"/>
      <w:lvlText w:val="•"/>
      <w:lvlJc w:val="left"/>
      <w:pPr>
        <w:ind w:left="1940" w:hanging="125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19"/>
  </w:num>
  <w:num w:numId="13">
    <w:abstractNumId w:val="12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 w:numId="18">
    <w:abstractNumId w:val="7"/>
  </w:num>
  <w:num w:numId="19">
    <w:abstractNumId w:val="1"/>
  </w:num>
  <w:num w:numId="20">
    <w:abstractNumId w:val="21"/>
  </w:num>
  <w:num w:numId="21">
    <w:abstractNumId w:val="17"/>
  </w:num>
  <w:num w:numId="22">
    <w:abstractNumId w:val="8"/>
  </w:num>
  <w:num w:numId="2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1D44"/>
    <w:rsid w:val="0007161B"/>
    <w:rsid w:val="00081837"/>
    <w:rsid w:val="00095C18"/>
    <w:rsid w:val="000974C0"/>
    <w:rsid w:val="000D09DE"/>
    <w:rsid w:val="000D33BC"/>
    <w:rsid w:val="00121A78"/>
    <w:rsid w:val="001237AC"/>
    <w:rsid w:val="00137319"/>
    <w:rsid w:val="0014602F"/>
    <w:rsid w:val="001471A5"/>
    <w:rsid w:val="00160519"/>
    <w:rsid w:val="0018514F"/>
    <w:rsid w:val="00186AD0"/>
    <w:rsid w:val="001936B3"/>
    <w:rsid w:val="00196987"/>
    <w:rsid w:val="001E4B4D"/>
    <w:rsid w:val="00200021"/>
    <w:rsid w:val="002045C6"/>
    <w:rsid w:val="00206CC1"/>
    <w:rsid w:val="00271F13"/>
    <w:rsid w:val="002825C2"/>
    <w:rsid w:val="002863A6"/>
    <w:rsid w:val="002919D2"/>
    <w:rsid w:val="002F3880"/>
    <w:rsid w:val="003020F9"/>
    <w:rsid w:val="003415E0"/>
    <w:rsid w:val="0035066B"/>
    <w:rsid w:val="00364192"/>
    <w:rsid w:val="0037447B"/>
    <w:rsid w:val="003861C8"/>
    <w:rsid w:val="00387F07"/>
    <w:rsid w:val="00391614"/>
    <w:rsid w:val="003C0F57"/>
    <w:rsid w:val="003F5547"/>
    <w:rsid w:val="00416D41"/>
    <w:rsid w:val="00437EB2"/>
    <w:rsid w:val="00450464"/>
    <w:rsid w:val="00474FA5"/>
    <w:rsid w:val="00516C50"/>
    <w:rsid w:val="00565816"/>
    <w:rsid w:val="00567152"/>
    <w:rsid w:val="00582062"/>
    <w:rsid w:val="005B517F"/>
    <w:rsid w:val="005B6957"/>
    <w:rsid w:val="005F65C9"/>
    <w:rsid w:val="0060522D"/>
    <w:rsid w:val="006261FD"/>
    <w:rsid w:val="00642A25"/>
    <w:rsid w:val="006472BD"/>
    <w:rsid w:val="006514C3"/>
    <w:rsid w:val="00672F6C"/>
    <w:rsid w:val="0068164B"/>
    <w:rsid w:val="00685A88"/>
    <w:rsid w:val="006F369F"/>
    <w:rsid w:val="006F7775"/>
    <w:rsid w:val="00701D44"/>
    <w:rsid w:val="007D01A3"/>
    <w:rsid w:val="00814ECF"/>
    <w:rsid w:val="00845513"/>
    <w:rsid w:val="00855A43"/>
    <w:rsid w:val="008B0BFF"/>
    <w:rsid w:val="008C63C4"/>
    <w:rsid w:val="008E2AC8"/>
    <w:rsid w:val="008F14E5"/>
    <w:rsid w:val="008F5F14"/>
    <w:rsid w:val="00924844"/>
    <w:rsid w:val="00933FD3"/>
    <w:rsid w:val="00935393"/>
    <w:rsid w:val="00957F9F"/>
    <w:rsid w:val="009652AE"/>
    <w:rsid w:val="00992069"/>
    <w:rsid w:val="009A4233"/>
    <w:rsid w:val="009B4013"/>
    <w:rsid w:val="009B78A9"/>
    <w:rsid w:val="009C49FE"/>
    <w:rsid w:val="009E4D9F"/>
    <w:rsid w:val="009F6E8A"/>
    <w:rsid w:val="00A26D1D"/>
    <w:rsid w:val="00A45167"/>
    <w:rsid w:val="00A56767"/>
    <w:rsid w:val="00A63244"/>
    <w:rsid w:val="00A747F9"/>
    <w:rsid w:val="00AB4433"/>
    <w:rsid w:val="00AD2BA7"/>
    <w:rsid w:val="00AD2D75"/>
    <w:rsid w:val="00AD33F9"/>
    <w:rsid w:val="00AD4A3E"/>
    <w:rsid w:val="00AE055A"/>
    <w:rsid w:val="00B62560"/>
    <w:rsid w:val="00B66FD2"/>
    <w:rsid w:val="00B7288F"/>
    <w:rsid w:val="00B740D4"/>
    <w:rsid w:val="00B85E13"/>
    <w:rsid w:val="00B92DC5"/>
    <w:rsid w:val="00BB31AF"/>
    <w:rsid w:val="00BB6C88"/>
    <w:rsid w:val="00BC3D4D"/>
    <w:rsid w:val="00BD20F7"/>
    <w:rsid w:val="00BD2C8A"/>
    <w:rsid w:val="00BE6DF5"/>
    <w:rsid w:val="00BF239F"/>
    <w:rsid w:val="00C01AD0"/>
    <w:rsid w:val="00C11C62"/>
    <w:rsid w:val="00C14361"/>
    <w:rsid w:val="00C22742"/>
    <w:rsid w:val="00C44FA2"/>
    <w:rsid w:val="00C55309"/>
    <w:rsid w:val="00C863D9"/>
    <w:rsid w:val="00CB2A0E"/>
    <w:rsid w:val="00CC63F3"/>
    <w:rsid w:val="00D01E16"/>
    <w:rsid w:val="00D02F79"/>
    <w:rsid w:val="00D071E6"/>
    <w:rsid w:val="00D550F7"/>
    <w:rsid w:val="00D65BBC"/>
    <w:rsid w:val="00D70588"/>
    <w:rsid w:val="00DC503C"/>
    <w:rsid w:val="00DD7E9A"/>
    <w:rsid w:val="00E23F4F"/>
    <w:rsid w:val="00EA29DD"/>
    <w:rsid w:val="00EB2D12"/>
    <w:rsid w:val="00EC063C"/>
    <w:rsid w:val="00ED0A28"/>
    <w:rsid w:val="00EE6D29"/>
    <w:rsid w:val="00EF112D"/>
    <w:rsid w:val="00EF17E6"/>
    <w:rsid w:val="00F129B7"/>
    <w:rsid w:val="00F22CB4"/>
    <w:rsid w:val="00F622A8"/>
    <w:rsid w:val="00F85C0F"/>
    <w:rsid w:val="00F95E2F"/>
    <w:rsid w:val="00FA6A24"/>
    <w:rsid w:val="00FB081C"/>
    <w:rsid w:val="00FB0D5E"/>
    <w:rsid w:val="00FD102E"/>
    <w:rsid w:val="00FE4A4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D44"/>
  </w:style>
  <w:style w:type="table" w:customStyle="1" w:styleId="TableNormal">
    <w:name w:val="Table Normal"/>
    <w:uiPriority w:val="2"/>
    <w:semiHidden/>
    <w:unhideWhenUsed/>
    <w:qFormat/>
    <w:rsid w:val="00701D4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01D4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12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783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217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01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44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3BC"/>
  </w:style>
  <w:style w:type="paragraph" w:styleId="aa">
    <w:name w:val="footer"/>
    <w:basedOn w:val="a"/>
    <w:link w:val="ab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3BC"/>
  </w:style>
  <w:style w:type="paragraph" w:styleId="ac">
    <w:name w:val="Normal (Web)"/>
    <w:basedOn w:val="a"/>
    <w:rsid w:val="008C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9F6E8A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F22C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2CB4"/>
  </w:style>
  <w:style w:type="paragraph" w:customStyle="1" w:styleId="ParagraphStyle">
    <w:name w:val="Paragraph Style"/>
    <w:rsid w:val="00F22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0">
    <w:name w:val="Table Grid"/>
    <w:basedOn w:val="a1"/>
    <w:uiPriority w:val="59"/>
    <w:rsid w:val="00BE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D44"/>
  </w:style>
  <w:style w:type="table" w:customStyle="1" w:styleId="TableNormal">
    <w:name w:val="Table Normal"/>
    <w:uiPriority w:val="2"/>
    <w:semiHidden/>
    <w:unhideWhenUsed/>
    <w:qFormat/>
    <w:rsid w:val="00701D4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01D4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12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783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  <w:ind w:left="217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0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01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44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3BC"/>
  </w:style>
  <w:style w:type="paragraph" w:styleId="aa">
    <w:name w:val="footer"/>
    <w:basedOn w:val="a"/>
    <w:link w:val="ab"/>
    <w:uiPriority w:val="99"/>
    <w:semiHidden/>
    <w:unhideWhenUsed/>
    <w:rsid w:val="000D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3BC"/>
  </w:style>
  <w:style w:type="paragraph" w:styleId="ac">
    <w:name w:val="Normal (Web)"/>
    <w:basedOn w:val="a"/>
    <w:rsid w:val="008C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9F6E8A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F22C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2CB4"/>
  </w:style>
  <w:style w:type="paragraph" w:customStyle="1" w:styleId="ParagraphStyle">
    <w:name w:val="Paragraph Style"/>
    <w:rsid w:val="00F22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0">
    <w:name w:val="Table Grid"/>
    <w:basedOn w:val="a1"/>
    <w:uiPriority w:val="59"/>
    <w:rsid w:val="00BE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k.com/dol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vojatni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eta.moy.su/news/velikie_tajny_istorii_chelovechestva/2014-05-04-33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itrysmor.ru/sto_velicih_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w.ru/a-children/history/mai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 ЦДТ</dc:creator>
  <cp:lastModifiedBy>Пользователь_2</cp:lastModifiedBy>
  <cp:revision>5</cp:revision>
  <cp:lastPrinted>2020-05-13T05:59:00Z</cp:lastPrinted>
  <dcterms:created xsi:type="dcterms:W3CDTF">2021-04-09T09:33:00Z</dcterms:created>
  <dcterms:modified xsi:type="dcterms:W3CDTF">2021-06-01T04:54:00Z</dcterms:modified>
</cp:coreProperties>
</file>